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D827E" w14:textId="77777777" w:rsidR="007E56CD" w:rsidRPr="00575A38" w:rsidRDefault="007E56CD" w:rsidP="007E56CD">
      <w:pPr>
        <w:jc w:val="center"/>
        <w:rPr>
          <w:rFonts w:ascii="GHEA Grapalat" w:hAnsi="GHEA Grapalat" w:cs="Times Armenian"/>
          <w:b/>
          <w:lang w:val="hy-AM"/>
        </w:rPr>
      </w:pPr>
      <w:r w:rsidRPr="00575A38">
        <w:rPr>
          <w:rFonts w:ascii="GHEA Grapalat" w:hAnsi="GHEA Grapalat" w:cs="Sylfaen"/>
          <w:b/>
          <w:sz w:val="22"/>
          <w:lang w:val="hy-AM"/>
        </w:rPr>
        <w:t>ՏԵՂ</w:t>
      </w:r>
      <w:r>
        <w:rPr>
          <w:rFonts w:ascii="GHEA Grapalat" w:hAnsi="GHEA Grapalat" w:cs="Sylfaen"/>
          <w:b/>
          <w:sz w:val="22"/>
          <w:lang w:val="hy-AM"/>
        </w:rPr>
        <w:t xml:space="preserve">Ի </w:t>
      </w:r>
      <w:r w:rsidRPr="00575A38">
        <w:rPr>
          <w:rFonts w:ascii="GHEA Grapalat" w:hAnsi="GHEA Grapalat" w:cs="Sylfaen"/>
          <w:b/>
          <w:sz w:val="22"/>
          <w:lang w:val="hy-AM"/>
        </w:rPr>
        <w:t xml:space="preserve"> ՀԱՄԱՅՆՔ</w:t>
      </w:r>
      <w:r>
        <w:rPr>
          <w:rFonts w:ascii="GHEA Grapalat" w:hAnsi="GHEA Grapalat" w:cs="Sylfaen"/>
          <w:b/>
          <w:sz w:val="22"/>
          <w:lang w:val="hy-AM"/>
        </w:rPr>
        <w:t>ԱՊԵՏԱՐԱՆ</w:t>
      </w:r>
      <w:r w:rsidRPr="00575A38">
        <w:rPr>
          <w:rFonts w:ascii="GHEA Grapalat" w:hAnsi="GHEA Grapalat" w:cs="Sylfaen"/>
          <w:b/>
          <w:sz w:val="22"/>
          <w:lang w:val="hy-AM"/>
        </w:rPr>
        <w:t>Ի</w:t>
      </w:r>
      <w:r w:rsidRPr="00575A38">
        <w:rPr>
          <w:rFonts w:ascii="GHEA Grapalat" w:hAnsi="GHEA Grapalat" w:cs="Times Armenian"/>
          <w:b/>
          <w:sz w:val="22"/>
          <w:lang w:val="hy-AM"/>
        </w:rPr>
        <w:t xml:space="preserve">  </w:t>
      </w:r>
      <w:r w:rsidRPr="00575A38">
        <w:rPr>
          <w:rFonts w:ascii="GHEA Grapalat" w:hAnsi="GHEA Grapalat" w:cs="Sylfaen"/>
          <w:b/>
          <w:sz w:val="22"/>
          <w:lang w:val="hy-AM"/>
        </w:rPr>
        <w:t>ԿԱՐԻՔՆԵՐԻ</w:t>
      </w:r>
      <w:r>
        <w:rPr>
          <w:rFonts w:ascii="GHEA Grapalat" w:hAnsi="GHEA Grapalat" w:cs="Sylfaen"/>
          <w:b/>
          <w:sz w:val="22"/>
          <w:lang w:val="hy-AM"/>
        </w:rPr>
        <w:t xml:space="preserve"> </w:t>
      </w:r>
      <w:r w:rsidRPr="00575A38">
        <w:rPr>
          <w:rFonts w:ascii="GHEA Grapalat" w:hAnsi="GHEA Grapalat" w:cs="Times Armenian"/>
          <w:b/>
          <w:sz w:val="22"/>
          <w:lang w:val="hy-AM"/>
        </w:rPr>
        <w:t xml:space="preserve"> </w:t>
      </w:r>
      <w:r w:rsidRPr="00575A38">
        <w:rPr>
          <w:rFonts w:ascii="GHEA Grapalat" w:hAnsi="GHEA Grapalat" w:cs="Sylfaen"/>
          <w:b/>
          <w:sz w:val="22"/>
          <w:lang w:val="hy-AM"/>
        </w:rPr>
        <w:t>ՀԱՄԱՐ</w:t>
      </w:r>
      <w:r>
        <w:rPr>
          <w:rFonts w:ascii="GHEA Grapalat" w:hAnsi="GHEA Grapalat" w:cs="Sylfaen"/>
          <w:b/>
          <w:sz w:val="22"/>
          <w:lang w:val="hy-AM"/>
        </w:rPr>
        <w:t xml:space="preserve"> </w:t>
      </w:r>
      <w:r w:rsidRPr="00575A38">
        <w:rPr>
          <w:rFonts w:ascii="GHEA Grapalat" w:hAnsi="GHEA Grapalat" w:cs="Sylfaen"/>
          <w:b/>
          <w:sz w:val="22"/>
          <w:lang w:val="hy-AM"/>
        </w:rPr>
        <w:t xml:space="preserve"> </w:t>
      </w:r>
      <w:r>
        <w:rPr>
          <w:rFonts w:ascii="GHEA Grapalat" w:hAnsi="GHEA Grapalat" w:cs="Sylfaen"/>
          <w:b/>
          <w:sz w:val="22"/>
          <w:lang w:val="hy-AM"/>
        </w:rPr>
        <w:t>ՍՍԵՂՄՎԱԾ  ԲՆԱԿԱՆ  ԳԱԶ</w:t>
      </w:r>
      <w:r w:rsidRPr="00575A38">
        <w:rPr>
          <w:rFonts w:ascii="GHEA Grapalat" w:hAnsi="GHEA Grapalat" w:cs="Sylfaen"/>
          <w:b/>
          <w:sz w:val="22"/>
          <w:lang w:val="hy-AM"/>
        </w:rPr>
        <w:t>Ի ՄԱՏԱԿԱՐԱՐՄԱՆ</w:t>
      </w:r>
      <w:r>
        <w:rPr>
          <w:rFonts w:ascii="GHEA Grapalat" w:hAnsi="GHEA Grapalat" w:cs="Sylfaen"/>
          <w:b/>
          <w:sz w:val="22"/>
          <w:lang w:val="hy-AM"/>
        </w:rPr>
        <w:t xml:space="preserve">  </w:t>
      </w:r>
      <w:r w:rsidRPr="00575A38">
        <w:rPr>
          <w:rFonts w:ascii="GHEA Grapalat" w:hAnsi="GHEA Grapalat" w:cs="Sylfaen"/>
          <w:b/>
          <w:sz w:val="22"/>
          <w:lang w:val="hy-AM"/>
        </w:rPr>
        <w:t>ՊԱՅՄԱՆԱԳԻՐ</w:t>
      </w:r>
      <w:r w:rsidRPr="00575A38">
        <w:rPr>
          <w:rFonts w:ascii="GHEA Grapalat" w:hAnsi="GHEA Grapalat" w:cs="Times Armenian"/>
          <w:b/>
          <w:sz w:val="22"/>
          <w:lang w:val="hy-AM"/>
        </w:rPr>
        <w:t xml:space="preserve">   </w:t>
      </w:r>
    </w:p>
    <w:p w14:paraId="1D43ED5F" w14:textId="6B66CE2B" w:rsidR="007E56CD" w:rsidRPr="00575A38" w:rsidRDefault="007E56CD" w:rsidP="007E56CD">
      <w:pPr>
        <w:ind w:left="-142" w:firstLine="142"/>
        <w:jc w:val="center"/>
        <w:rPr>
          <w:rFonts w:ascii="GHEA Grapalat" w:hAnsi="GHEA Grapalat"/>
          <w:b/>
          <w:u w:val="single"/>
          <w:lang w:val="hy-AM"/>
        </w:rPr>
      </w:pPr>
      <w:r w:rsidRPr="00575A38">
        <w:rPr>
          <w:rFonts w:ascii="GHEA Grapalat" w:hAnsi="GHEA Grapalat"/>
          <w:b/>
          <w:lang w:val="hy-AM"/>
        </w:rPr>
        <w:t xml:space="preserve">N </w:t>
      </w:r>
      <w:r>
        <w:rPr>
          <w:rFonts w:ascii="GHEA Grapalat" w:hAnsi="GHEA Grapalat"/>
          <w:b/>
          <w:u w:val="single"/>
          <w:lang w:val="hy-AM"/>
        </w:rPr>
        <w:t>ՍՄՏՀ-ԳՀ-ԱՊՁԲ-24/</w:t>
      </w:r>
      <w:r w:rsidRPr="00575A38">
        <w:rPr>
          <w:rFonts w:ascii="GHEA Grapalat" w:hAnsi="GHEA Grapalat"/>
          <w:b/>
          <w:u w:val="single"/>
          <w:lang w:val="hy-AM"/>
        </w:rPr>
        <w:t>2</w:t>
      </w:r>
    </w:p>
    <w:p w14:paraId="32FC23EE" w14:textId="6EB33B02" w:rsidR="007E56CD" w:rsidRDefault="007E56CD" w:rsidP="007E56CD">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գ</w:t>
      </w:r>
      <w:r w:rsidRPr="00575A38">
        <w:rPr>
          <w:rFonts w:ascii="GHEA Grapalat" w:hAnsi="GHEA Grapalat" w:cs="Sylfaen"/>
          <w:sz w:val="20"/>
          <w:lang w:val="hy-AM"/>
        </w:rPr>
        <w:t>. Տեղ                                                                                          «</w:t>
      </w:r>
      <w:r w:rsidR="00347417" w:rsidRPr="00796B9C">
        <w:rPr>
          <w:rFonts w:ascii="GHEA Grapalat" w:hAnsi="GHEA Grapalat" w:cs="Sylfaen"/>
          <w:sz w:val="20"/>
          <w:lang w:val="hy-AM"/>
        </w:rPr>
        <w:t>31</w:t>
      </w:r>
      <w:r w:rsidRPr="00575A38">
        <w:rPr>
          <w:rFonts w:ascii="GHEA Grapalat" w:hAnsi="GHEA Grapalat" w:cs="Sylfaen"/>
          <w:sz w:val="20"/>
          <w:lang w:val="hy-AM"/>
        </w:rPr>
        <w:t xml:space="preserve">» </w:t>
      </w:r>
      <w:r w:rsidR="00347417">
        <w:rPr>
          <w:rFonts w:ascii="GHEA Grapalat" w:hAnsi="GHEA Grapalat" w:cs="Sylfaen"/>
          <w:sz w:val="20"/>
          <w:lang w:val="hy-AM"/>
        </w:rPr>
        <w:t>հուն</w:t>
      </w:r>
      <w:r>
        <w:rPr>
          <w:rFonts w:ascii="GHEA Grapalat" w:hAnsi="GHEA Grapalat" w:cs="Sylfaen"/>
          <w:sz w:val="20"/>
          <w:lang w:val="hy-AM"/>
        </w:rPr>
        <w:t>վար</w:t>
      </w:r>
      <w:r w:rsidRPr="00575A38">
        <w:rPr>
          <w:rFonts w:ascii="GHEA Grapalat" w:hAnsi="GHEA Grapalat" w:cs="Sylfaen"/>
          <w:sz w:val="20"/>
          <w:lang w:val="hy-AM"/>
        </w:rPr>
        <w:t>ի  202</w:t>
      </w:r>
      <w:r w:rsidR="00347417">
        <w:rPr>
          <w:rFonts w:ascii="GHEA Grapalat" w:hAnsi="GHEA Grapalat" w:cs="Sylfaen"/>
          <w:sz w:val="20"/>
          <w:lang w:val="hy-AM"/>
        </w:rPr>
        <w:t>4</w:t>
      </w:r>
      <w:r w:rsidRPr="00575A38">
        <w:rPr>
          <w:rFonts w:ascii="GHEA Grapalat" w:hAnsi="GHEA Grapalat" w:cs="Sylfaen"/>
          <w:sz w:val="20"/>
          <w:lang w:val="hy-AM"/>
        </w:rPr>
        <w:t xml:space="preserve"> թ.</w:t>
      </w:r>
    </w:p>
    <w:p w14:paraId="0DFB30BD" w14:textId="77777777" w:rsidR="007E56CD" w:rsidRPr="00A71D81" w:rsidRDefault="007E56CD" w:rsidP="007E56CD">
      <w:pPr>
        <w:tabs>
          <w:tab w:val="left" w:pos="720"/>
          <w:tab w:val="left" w:pos="1440"/>
          <w:tab w:val="left" w:pos="8865"/>
        </w:tabs>
        <w:jc w:val="both"/>
        <w:rPr>
          <w:rFonts w:ascii="GHEA Grapalat" w:hAnsi="GHEA Grapalat" w:cs="Sylfaen"/>
          <w:sz w:val="20"/>
          <w:lang w:val="hy-AM"/>
        </w:rPr>
      </w:pPr>
    </w:p>
    <w:p w14:paraId="78897CE0" w14:textId="77777777" w:rsidR="007E56CD" w:rsidRPr="007E56CD" w:rsidRDefault="007E56CD" w:rsidP="007E56CD">
      <w:pPr>
        <w:spacing w:line="276" w:lineRule="auto"/>
        <w:ind w:firstLine="720"/>
        <w:jc w:val="both"/>
        <w:rPr>
          <w:rFonts w:ascii="GHEA Grapalat" w:hAnsi="GHEA Grapalat"/>
          <w:sz w:val="20"/>
          <w:szCs w:val="20"/>
          <w:lang w:val="hy-AM"/>
        </w:rPr>
      </w:pPr>
      <w:r w:rsidRPr="007E56CD">
        <w:rPr>
          <w:rFonts w:ascii="GHEA Grapalat" w:hAnsi="GHEA Grapalat" w:cs="Sylfaen"/>
          <w:sz w:val="20"/>
          <w:szCs w:val="20"/>
          <w:u w:val="single"/>
          <w:lang w:val="pt-BR"/>
        </w:rPr>
        <w:t>Տեղի համայնքապետարան</w:t>
      </w:r>
      <w:r w:rsidRPr="007E56CD">
        <w:rPr>
          <w:rFonts w:ascii="GHEA Grapalat" w:hAnsi="GHEA Grapalat"/>
          <w:sz w:val="20"/>
          <w:szCs w:val="20"/>
          <w:u w:val="single"/>
          <w:lang w:val="hy-AM"/>
        </w:rPr>
        <w:t>-</w:t>
      </w:r>
      <w:r w:rsidRPr="007E56CD">
        <w:rPr>
          <w:rFonts w:ascii="GHEA Grapalat" w:hAnsi="GHEA Grapalat"/>
          <w:sz w:val="20"/>
          <w:szCs w:val="20"/>
          <w:lang w:val="hy-AM"/>
        </w:rPr>
        <w:t xml:space="preserve">ը ի դեմս </w:t>
      </w:r>
      <w:r w:rsidRPr="007E56CD">
        <w:rPr>
          <w:rFonts w:ascii="GHEA Grapalat" w:hAnsi="GHEA Grapalat" w:cs="Sylfaen"/>
          <w:sz w:val="20"/>
          <w:szCs w:val="20"/>
          <w:lang w:val="pt-BR"/>
        </w:rPr>
        <w:t xml:space="preserve">համայնքի ղեկավար </w:t>
      </w:r>
      <w:r w:rsidRPr="007E56CD">
        <w:rPr>
          <w:rFonts w:ascii="GHEA Grapalat" w:hAnsi="GHEA Grapalat" w:cs="Sylfaen"/>
          <w:sz w:val="20"/>
          <w:szCs w:val="20"/>
          <w:lang w:val="hy-AM"/>
        </w:rPr>
        <w:t>Դավիթ Ղուլունց</w:t>
      </w:r>
      <w:r w:rsidRPr="007E56CD">
        <w:rPr>
          <w:rFonts w:ascii="GHEA Grapalat" w:hAnsi="GHEA Grapalat"/>
          <w:sz w:val="20"/>
          <w:szCs w:val="20"/>
          <w:lang w:val="hy-AM"/>
        </w:rPr>
        <w:t xml:space="preserve">-ի, այսուհետ «Գնորդ», մի կողմից,  և </w:t>
      </w:r>
      <w:r w:rsidRPr="007E56CD">
        <w:rPr>
          <w:rFonts w:ascii="GHEA Grapalat" w:hAnsi="GHEA Grapalat"/>
          <w:sz w:val="20"/>
          <w:szCs w:val="20"/>
          <w:u w:val="single"/>
          <w:lang w:val="hy-AM"/>
        </w:rPr>
        <w:t>«Զանգեզուրգազ» ՍՊԸ</w:t>
      </w:r>
      <w:r w:rsidRPr="007E56CD">
        <w:rPr>
          <w:rFonts w:ascii="GHEA Grapalat" w:hAnsi="GHEA Grapalat"/>
          <w:sz w:val="20"/>
          <w:szCs w:val="20"/>
          <w:lang w:val="hy-AM"/>
        </w:rPr>
        <w:t xml:space="preserve"> -ն, ի դեմս տնօրեն Նազիկ Սեդրակյան-ի, այսուհետ «Վաճառող» մյուս կողմից, կնքեցին սույն պայմանագիրը հետևյալի մասին։</w:t>
      </w: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427CED5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7E56CD">
        <w:rPr>
          <w:rFonts w:ascii="GHEA Grapalat" w:hAnsi="GHEA Grapalat"/>
          <w:sz w:val="20"/>
          <w:u w:val="single"/>
          <w:lang w:val="hy-AM"/>
        </w:rPr>
        <w:t>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DE811EB"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7E56CD">
        <w:rPr>
          <w:rFonts w:ascii="GHEA Grapalat" w:hAnsi="GHEA Grapalat"/>
          <w:sz w:val="20"/>
          <w:u w:val="single"/>
          <w:lang w:val="hy-AM"/>
        </w:rPr>
        <w:t xml:space="preserve">  5</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0A303C81"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w:t>
      </w:r>
      <w:r w:rsidR="00A81F6B" w:rsidRPr="00A81F6B">
        <w:rPr>
          <w:rFonts w:ascii="GHEA Grapalat" w:hAnsi="GHEA Grapalat"/>
          <w:b/>
          <w:sz w:val="20"/>
          <w:u w:val="single"/>
          <w:lang w:val="hy-AM"/>
        </w:rPr>
        <w:t>2 142 000/երկու միլիոն մեկ հարյուր քառասուներկու հազար/</w:t>
      </w:r>
      <w:r w:rsidRPr="00A81F6B">
        <w:rPr>
          <w:rFonts w:ascii="GHEA Grapalat" w:hAnsi="GHEA Grapalat"/>
          <w:b/>
          <w:sz w:val="20"/>
          <w:u w:val="single"/>
          <w:lang w:val="hy-AM"/>
        </w:rPr>
        <w:t xml:space="preserve"> </w:t>
      </w:r>
      <w:r w:rsidRPr="00A71D81">
        <w:rPr>
          <w:rFonts w:ascii="GHEA Grapalat" w:hAnsi="GHEA Grapalat"/>
          <w:sz w:val="20"/>
          <w:lang w:val="hy-AM"/>
        </w:rPr>
        <w:t xml:space="preserve">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4F905A1B" w14:textId="7A1A7F0A"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7E56CD">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
      </w: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9CB6A2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FA4898">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E8EDC32"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FA4898">
        <w:rPr>
          <w:rFonts w:ascii="GHEA Grapalat" w:hAnsi="GHEA Grapalat" w:cs="Sylfaen"/>
          <w:sz w:val="20"/>
          <w:szCs w:val="20"/>
          <w:u w:val="single"/>
          <w:lang w:val="hy-AM"/>
        </w:rPr>
        <w:t>3</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w:t>
      </w:r>
      <w:r w:rsidRPr="00A71D81">
        <w:rPr>
          <w:rFonts w:ascii="GHEA Grapalat" w:hAnsi="GHEA Grapalat" w:cs="Sylfaen"/>
          <w:sz w:val="20"/>
          <w:lang w:val="hy-AM"/>
        </w:rPr>
        <w:lastRenderedPageBreak/>
        <w:t>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3"/>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3E6B91CA"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 xml:space="preserve">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BB40A4">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BB40A4">
        <w:rPr>
          <w:rFonts w:ascii="GHEA Grapalat" w:hAnsi="GHEA Grapalat" w:cs="Times Armenian"/>
          <w:sz w:val="20"/>
          <w:lang w:val="hy-AM"/>
        </w:rPr>
        <w:t>մատա</w:t>
      </w:r>
      <w:r w:rsidRPr="00A71D81">
        <w:rPr>
          <w:rFonts w:ascii="GHEA Grapalat" w:hAnsi="GHEA Grapalat" w:cs="Sylfaen"/>
          <w:sz w:val="20"/>
          <w:lang w:val="hy-AM"/>
        </w:rPr>
        <w:t>կա</w:t>
      </w:r>
      <w:r w:rsidRPr="00BB40A4">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BB40A4">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BB40A4">
        <w:rPr>
          <w:rFonts w:ascii="GHEA Grapalat" w:hAnsi="GHEA Grapalat" w:cs="Times Armenian"/>
          <w:sz w:val="20"/>
          <w:lang w:val="hy-AM"/>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BB40A4">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BB40A4">
        <w:rPr>
          <w:rFonts w:ascii="GHEA Grapalat" w:hAnsi="GHEA Grapalat" w:cs="Times Armenian"/>
          <w:sz w:val="20"/>
          <w:lang w:val="hy-AM"/>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իսկ</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Վաճառողի</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առաջարկությունը</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ներկայացվել</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է</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ոչ</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ուշ</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քան</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պայմանագրով</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ի</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սկզբանե</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մատակարարման</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համար</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սահմանված</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ժամկետը</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լրանալուց</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BB40A4">
        <w:rPr>
          <w:rFonts w:ascii="GHEA Grapalat" w:hAnsi="GHEA Grapalat" w:cs="Sylfaen"/>
          <w:sz w:val="20"/>
          <w:lang w:val="hy-AM"/>
        </w:rPr>
        <w:t>օրացուցային</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օր</w:t>
      </w:r>
      <w:r w:rsidR="002877FC" w:rsidRPr="00A71D81">
        <w:rPr>
          <w:rFonts w:ascii="GHEA Grapalat" w:hAnsi="GHEA Grapalat" w:cs="Sylfaen"/>
          <w:sz w:val="20"/>
          <w:lang w:val="pt-BR"/>
        </w:rPr>
        <w:t xml:space="preserve"> </w:t>
      </w:r>
      <w:r w:rsidR="002877FC" w:rsidRPr="00BB40A4">
        <w:rPr>
          <w:rFonts w:ascii="GHEA Grapalat" w:hAnsi="GHEA Grapalat" w:cs="Sylfaen"/>
          <w:sz w:val="20"/>
          <w:lang w:val="hy-AM"/>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BB40A4">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BB40A4">
        <w:rPr>
          <w:rFonts w:ascii="GHEA Grapalat" w:hAnsi="GHEA Grapalat" w:cs="Times Armenian"/>
          <w:sz w:val="20"/>
          <w:lang w:val="hy-AM"/>
        </w:rPr>
        <w:t>մեկ</w:t>
      </w:r>
      <w:r w:rsidRPr="00A71D81">
        <w:rPr>
          <w:rFonts w:ascii="GHEA Grapalat" w:hAnsi="GHEA Grapalat" w:cs="Times Armenian"/>
          <w:sz w:val="20"/>
          <w:lang w:val="pt-BR"/>
        </w:rPr>
        <w:t xml:space="preserve"> </w:t>
      </w:r>
      <w:r w:rsidRPr="00BB40A4">
        <w:rPr>
          <w:rFonts w:ascii="GHEA Grapalat" w:hAnsi="GHEA Grapalat" w:cs="Times Armenian"/>
          <w:sz w:val="20"/>
          <w:lang w:val="hy-AM"/>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BB40A4">
        <w:rPr>
          <w:rFonts w:ascii="GHEA Grapalat" w:hAnsi="GHEA Grapalat" w:cs="Sylfaen"/>
          <w:sz w:val="20"/>
          <w:lang w:val="hy-AM"/>
        </w:rPr>
        <w:t>օրացուցային</w:t>
      </w:r>
      <w:r w:rsidRPr="00A71D81">
        <w:rPr>
          <w:rFonts w:ascii="GHEA Grapalat" w:hAnsi="GHEA Grapalat" w:cs="Sylfaen"/>
          <w:sz w:val="20"/>
          <w:lang w:val="pt-BR"/>
        </w:rPr>
        <w:t xml:space="preserve"> </w:t>
      </w:r>
      <w:r w:rsidRPr="00BB40A4">
        <w:rPr>
          <w:rFonts w:ascii="GHEA Grapalat" w:hAnsi="GHEA Grapalat" w:cs="Sylfaen"/>
          <w:sz w:val="20"/>
          <w:lang w:val="hy-AM"/>
        </w:rPr>
        <w:t>օրով</w:t>
      </w:r>
      <w:r w:rsidRPr="00A71D81">
        <w:rPr>
          <w:rFonts w:ascii="GHEA Grapalat" w:hAnsi="GHEA Grapalat" w:cs="Sylfaen"/>
          <w:sz w:val="20"/>
          <w:lang w:val="pt-BR"/>
        </w:rPr>
        <w:t xml:space="preserve">, </w:t>
      </w:r>
      <w:r w:rsidRPr="00BB40A4">
        <w:rPr>
          <w:rFonts w:ascii="GHEA Grapalat" w:hAnsi="GHEA Grapalat" w:cs="Sylfaen"/>
          <w:sz w:val="20"/>
          <w:lang w:val="hy-AM"/>
        </w:rPr>
        <w:t>բայց</w:t>
      </w:r>
      <w:r w:rsidRPr="00A71D81">
        <w:rPr>
          <w:rFonts w:ascii="GHEA Grapalat" w:hAnsi="GHEA Grapalat" w:cs="Sylfaen"/>
          <w:sz w:val="20"/>
          <w:lang w:val="pt-BR"/>
        </w:rPr>
        <w:t xml:space="preserve"> </w:t>
      </w:r>
      <w:r w:rsidRPr="00BB40A4">
        <w:rPr>
          <w:rFonts w:ascii="GHEA Grapalat" w:hAnsi="GHEA Grapalat" w:cs="Sylfaen"/>
          <w:sz w:val="20"/>
          <w:lang w:val="hy-AM"/>
        </w:rPr>
        <w:t>ոչ</w:t>
      </w:r>
      <w:r w:rsidRPr="00A71D81">
        <w:rPr>
          <w:rFonts w:ascii="GHEA Grapalat" w:hAnsi="GHEA Grapalat" w:cs="Sylfaen"/>
          <w:sz w:val="20"/>
          <w:lang w:val="pt-BR"/>
        </w:rPr>
        <w:t xml:space="preserve"> </w:t>
      </w:r>
      <w:r w:rsidRPr="00BB40A4">
        <w:rPr>
          <w:rFonts w:ascii="GHEA Grapalat" w:hAnsi="GHEA Grapalat" w:cs="Sylfaen"/>
          <w:sz w:val="20"/>
          <w:lang w:val="hy-AM"/>
        </w:rPr>
        <w:t>ավել</w:t>
      </w:r>
      <w:r w:rsidRPr="00A71D81">
        <w:rPr>
          <w:rFonts w:ascii="GHEA Grapalat" w:hAnsi="GHEA Grapalat" w:cs="Sylfaen"/>
          <w:sz w:val="20"/>
          <w:lang w:val="pt-BR"/>
        </w:rPr>
        <w:t xml:space="preserve"> </w:t>
      </w:r>
      <w:r w:rsidRPr="00BB40A4">
        <w:rPr>
          <w:rFonts w:ascii="GHEA Grapalat" w:hAnsi="GHEA Grapalat" w:cs="Sylfaen"/>
          <w:sz w:val="20"/>
          <w:lang w:val="hy-AM"/>
        </w:rPr>
        <w:t>քան</w:t>
      </w:r>
      <w:r w:rsidRPr="00A71D81">
        <w:rPr>
          <w:rFonts w:ascii="GHEA Grapalat" w:hAnsi="GHEA Grapalat" w:cs="Sylfaen"/>
          <w:sz w:val="20"/>
          <w:lang w:val="pt-BR"/>
        </w:rPr>
        <w:t xml:space="preserve"> </w:t>
      </w:r>
      <w:r w:rsidRPr="00BB40A4">
        <w:rPr>
          <w:rFonts w:ascii="GHEA Grapalat" w:hAnsi="GHEA Grapalat" w:cs="Sylfaen"/>
          <w:sz w:val="20"/>
          <w:lang w:val="hy-AM"/>
        </w:rPr>
        <w:t>պայմանագրով</w:t>
      </w:r>
      <w:r w:rsidRPr="00A71D81">
        <w:rPr>
          <w:rFonts w:ascii="GHEA Grapalat" w:hAnsi="GHEA Grapalat" w:cs="Sylfaen"/>
          <w:sz w:val="20"/>
          <w:lang w:val="pt-BR"/>
        </w:rPr>
        <w:t xml:space="preserve"> </w:t>
      </w:r>
      <w:r w:rsidRPr="00BB40A4">
        <w:rPr>
          <w:rFonts w:ascii="GHEA Grapalat" w:hAnsi="GHEA Grapalat" w:cs="Sylfaen"/>
          <w:sz w:val="20"/>
          <w:lang w:val="hy-AM"/>
        </w:rPr>
        <w:t>սահմանված</w:t>
      </w:r>
      <w:r w:rsidRPr="00A71D81">
        <w:rPr>
          <w:rFonts w:ascii="GHEA Grapalat" w:hAnsi="GHEA Grapalat" w:cs="Sylfaen"/>
          <w:sz w:val="20"/>
          <w:lang w:val="pt-BR"/>
        </w:rPr>
        <w:t xml:space="preserve"> </w:t>
      </w:r>
      <w:r w:rsidRPr="00BB40A4">
        <w:rPr>
          <w:rFonts w:ascii="GHEA Grapalat" w:hAnsi="GHEA Grapalat" w:cs="Sylfaen"/>
          <w:sz w:val="20"/>
          <w:lang w:val="hy-AM"/>
        </w:rPr>
        <w:t>ժամկետն</w:t>
      </w:r>
      <w:r w:rsidRPr="00A71D81">
        <w:rPr>
          <w:rFonts w:ascii="GHEA Grapalat" w:hAnsi="GHEA Grapalat" w:cs="Sylfaen"/>
          <w:sz w:val="20"/>
          <w:lang w:val="pt-BR"/>
        </w:rPr>
        <w:t xml:space="preserve"> </w:t>
      </w:r>
      <w:r w:rsidRPr="00BB40A4">
        <w:rPr>
          <w:rFonts w:ascii="GHEA Grapalat" w:hAnsi="GHEA Grapalat" w:cs="Sylfaen"/>
          <w:sz w:val="20"/>
          <w:lang w:val="hy-AM"/>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0"/>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2D6135F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w:t>
      </w:r>
      <w:r w:rsidR="00CE1A32" w:rsidRPr="00CE1A32">
        <w:rPr>
          <w:rFonts w:ascii="GHEA Grapalat" w:hAnsi="GHEA Grapalat"/>
          <w:sz w:val="20"/>
          <w:szCs w:val="20"/>
          <w:u w:val="single"/>
          <w:lang w:val="hy-AM" w:eastAsia="ru-RU"/>
        </w:rPr>
        <w:t>5</w:t>
      </w:r>
      <w:r w:rsidRPr="00A71D81">
        <w:rPr>
          <w:rFonts w:ascii="GHEA Grapalat" w:hAnsi="GHEA Grapalat"/>
          <w:sz w:val="20"/>
          <w:szCs w:val="20"/>
          <w:lang w:val="hy-AM" w:eastAsia="ru-RU"/>
        </w:rPr>
        <w:t xml:space="preserve">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647EF1A" w:rsidR="00071D1C" w:rsidRPr="00A71D81" w:rsidRDefault="00071D1C" w:rsidP="00BB40A4">
      <w:pPr>
        <w:ind w:firstLine="567"/>
        <w:jc w:val="both"/>
        <w:rPr>
          <w:rFonts w:ascii="GHEA Grapalat" w:hAnsi="GHEA Grapalat"/>
          <w:b/>
          <w:sz w:val="20"/>
          <w:lang w:val="hy-AM"/>
        </w:rPr>
      </w:pPr>
      <w:r w:rsidRPr="00A71D81">
        <w:rPr>
          <w:rFonts w:ascii="GHEA Grapalat" w:hAnsi="GHEA Grapalat"/>
          <w:sz w:val="20"/>
          <w:szCs w:val="20"/>
          <w:lang w:val="hy-AM" w:eastAsia="ru-RU"/>
        </w:rPr>
        <w:tab/>
      </w:r>
      <w:r w:rsidR="003E63F7" w:rsidRPr="00A71D81">
        <w:rPr>
          <w:rFonts w:ascii="GHEA Grapalat" w:hAnsi="GHEA Grapalat"/>
          <w:b/>
          <w:sz w:val="20"/>
          <w:lang w:val="hy-AM"/>
        </w:rPr>
        <w:t>9</w:t>
      </w:r>
      <w:r w:rsidRPr="00A71D81">
        <w:rPr>
          <w:rFonts w:ascii="GHEA Grapalat" w:hAnsi="GHEA Grapalat"/>
          <w:b/>
          <w:sz w:val="20"/>
          <w:lang w:val="hy-AM"/>
        </w:rPr>
        <w:t>. Կողմերի հասցեները, բանկային վավերապայմանները և ստորագրությունները</w:t>
      </w:r>
    </w:p>
    <w:p w14:paraId="7A3B18CE" w14:textId="7A24F13F"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796B9C" w14:paraId="4B71B165" w14:textId="77777777" w:rsidTr="0016519F">
        <w:tc>
          <w:tcPr>
            <w:tcW w:w="4536" w:type="dxa"/>
          </w:tcPr>
          <w:p w14:paraId="4833A281" w14:textId="2914E18C" w:rsidR="00071D1C"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211D8051" w14:textId="77777777" w:rsidR="00BB40A4" w:rsidRPr="00A71D81" w:rsidRDefault="00BB40A4" w:rsidP="00EF3662">
            <w:pPr>
              <w:jc w:val="center"/>
              <w:rPr>
                <w:rFonts w:ascii="GHEA Grapalat" w:hAnsi="GHEA Grapalat" w:cs="Sylfaen"/>
                <w:b/>
                <w:bCs/>
                <w:lang w:val="nb-NO"/>
              </w:rPr>
            </w:pPr>
          </w:p>
          <w:p w14:paraId="75D44AE7"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6C4A6DFC"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7E6A564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507DCE9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056C6CF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B9D63AD"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5005A7CF"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03D06FB5" w:rsidR="00071D1C"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6E5A22C8" w14:textId="77777777" w:rsidR="00BB40A4" w:rsidRPr="00A71D81" w:rsidRDefault="00BB40A4" w:rsidP="00EF3662">
            <w:pPr>
              <w:jc w:val="center"/>
              <w:rPr>
                <w:rFonts w:ascii="GHEA Grapalat" w:hAnsi="GHEA Grapalat" w:cs="Sylfaen"/>
                <w:b/>
                <w:bCs/>
                <w:lang w:val="hy-AM"/>
              </w:rPr>
            </w:pPr>
          </w:p>
          <w:p w14:paraId="1635EA5B" w14:textId="77777777" w:rsidR="000B508D" w:rsidRPr="00966BD2" w:rsidRDefault="000B508D" w:rsidP="000B508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«Զանգեզուրգազ»  ՍՊԸ </w:t>
            </w:r>
          </w:p>
          <w:p w14:paraId="2D6C7442" w14:textId="77777777" w:rsidR="000B508D" w:rsidRPr="00966BD2" w:rsidRDefault="000B508D" w:rsidP="000B508D">
            <w:pPr>
              <w:rPr>
                <w:rFonts w:ascii="GHEA Grapalat" w:hAnsi="GHEA Grapalat"/>
                <w:iCs/>
                <w:color w:val="000000"/>
                <w:sz w:val="20"/>
                <w:szCs w:val="20"/>
                <w:lang w:val="pt-BR"/>
              </w:rPr>
            </w:pPr>
            <w:r w:rsidRPr="00966BD2">
              <w:rPr>
                <w:rFonts w:ascii="GHEA Grapalat" w:hAnsi="GHEA Grapalat"/>
                <w:iCs/>
                <w:color w:val="000000"/>
                <w:sz w:val="20"/>
                <w:szCs w:val="20"/>
                <w:lang w:val="hy-AM"/>
              </w:rPr>
              <w:t>գտնվելու</w:t>
            </w:r>
            <w:r w:rsidRPr="00966BD2">
              <w:rPr>
                <w:rFonts w:ascii="GHEA Grapalat" w:hAnsi="GHEA Grapalat"/>
                <w:iCs/>
                <w:color w:val="000000"/>
                <w:sz w:val="20"/>
                <w:szCs w:val="20"/>
                <w:lang w:val="pt-BR"/>
              </w:rPr>
              <w:t xml:space="preserve"> </w:t>
            </w:r>
            <w:r w:rsidRPr="00966BD2">
              <w:rPr>
                <w:rFonts w:ascii="GHEA Grapalat" w:hAnsi="GHEA Grapalat"/>
                <w:iCs/>
                <w:color w:val="000000"/>
                <w:sz w:val="20"/>
                <w:szCs w:val="20"/>
                <w:lang w:val="hy-AM"/>
              </w:rPr>
              <w:t>վայրը</w:t>
            </w:r>
          </w:p>
          <w:p w14:paraId="34B4E198" w14:textId="77777777" w:rsidR="000B508D" w:rsidRPr="00966BD2" w:rsidRDefault="000B508D" w:rsidP="000B508D">
            <w:pPr>
              <w:rPr>
                <w:rFonts w:ascii="GHEA Grapalat" w:hAnsi="GHEA Grapalat"/>
                <w:iCs/>
                <w:color w:val="000000"/>
                <w:sz w:val="20"/>
                <w:szCs w:val="20"/>
                <w:lang w:val="hy-AM"/>
              </w:rPr>
            </w:pPr>
            <w:r w:rsidRPr="00966BD2">
              <w:rPr>
                <w:rFonts w:ascii="GHEA Grapalat" w:hAnsi="GHEA Grapalat" w:cs="Sylfaen"/>
                <w:sz w:val="20"/>
                <w:szCs w:val="20"/>
                <w:lang w:val="pt-BR"/>
              </w:rPr>
              <w:t>&lt;&lt;</w:t>
            </w:r>
            <w:r w:rsidRPr="00966BD2">
              <w:rPr>
                <w:rFonts w:ascii="GHEA Grapalat" w:hAnsi="GHEA Grapalat"/>
                <w:sz w:val="20"/>
                <w:szCs w:val="20"/>
                <w:lang w:val="hy-AM"/>
              </w:rPr>
              <w:t>Սյունիքի</w:t>
            </w:r>
            <w:r w:rsidRPr="00966BD2">
              <w:rPr>
                <w:rFonts w:ascii="GHEA Grapalat" w:hAnsi="GHEA Grapalat"/>
                <w:sz w:val="20"/>
                <w:szCs w:val="20"/>
                <w:lang w:val="pt-BR"/>
              </w:rPr>
              <w:t xml:space="preserve"> </w:t>
            </w:r>
            <w:r w:rsidRPr="00966BD2">
              <w:rPr>
                <w:rFonts w:ascii="GHEA Grapalat" w:hAnsi="GHEA Grapalat"/>
                <w:sz w:val="20"/>
                <w:szCs w:val="20"/>
                <w:lang w:val="hy-AM"/>
              </w:rPr>
              <w:t>մարզ</w:t>
            </w:r>
            <w:r w:rsidRPr="00966BD2">
              <w:rPr>
                <w:rFonts w:ascii="GHEA Grapalat" w:hAnsi="GHEA Grapalat"/>
                <w:sz w:val="20"/>
                <w:szCs w:val="20"/>
                <w:lang w:val="pt-BR"/>
              </w:rPr>
              <w:t xml:space="preserve">, </w:t>
            </w:r>
            <w:r w:rsidRPr="00966BD2">
              <w:rPr>
                <w:rFonts w:ascii="GHEA Grapalat" w:hAnsi="GHEA Grapalat"/>
                <w:sz w:val="20"/>
                <w:szCs w:val="20"/>
                <w:lang w:val="hy-AM"/>
              </w:rPr>
              <w:t>գ. Տեղ, Արցախյան խճուղի 4/1,4/2</w:t>
            </w:r>
            <w:r w:rsidRPr="00966BD2">
              <w:rPr>
                <w:rFonts w:ascii="GHEA Grapalat" w:hAnsi="GHEA Grapalat" w:cs="Sylfaen"/>
                <w:sz w:val="20"/>
                <w:szCs w:val="20"/>
                <w:lang w:val="pt-BR"/>
              </w:rPr>
              <w:t>&gt;&gt;</w:t>
            </w:r>
          </w:p>
          <w:p w14:paraId="1A3F40FD" w14:textId="77777777" w:rsidR="000B508D" w:rsidRPr="00966BD2" w:rsidRDefault="000B508D" w:rsidP="000B508D">
            <w:pPr>
              <w:rPr>
                <w:rFonts w:ascii="GHEA Grapalat" w:hAnsi="GHEA Grapalat"/>
                <w:iCs/>
                <w:color w:val="000000"/>
                <w:sz w:val="20"/>
                <w:szCs w:val="20"/>
                <w:lang w:val="pt-BR"/>
              </w:rPr>
            </w:pPr>
            <w:r w:rsidRPr="00966BD2">
              <w:rPr>
                <w:rFonts w:ascii="GHEA Grapalat" w:hAnsi="GHEA Grapalat"/>
                <w:iCs/>
                <w:color w:val="000000"/>
                <w:sz w:val="20"/>
                <w:szCs w:val="20"/>
                <w:lang w:val="hy-AM"/>
              </w:rPr>
              <w:t xml:space="preserve">ՀՀ </w:t>
            </w:r>
            <w:r w:rsidRPr="00966BD2">
              <w:rPr>
                <w:rFonts w:ascii="GHEA Grapalat" w:hAnsi="GHEA Grapalat"/>
                <w:iCs/>
                <w:color w:val="000000"/>
                <w:sz w:val="20"/>
                <w:szCs w:val="20"/>
                <w:lang w:val="pt-BR"/>
              </w:rPr>
              <w:t>1510046650230100</w:t>
            </w:r>
          </w:p>
          <w:p w14:paraId="07ACE94E" w14:textId="77777777" w:rsidR="000B508D" w:rsidRPr="00966BD2" w:rsidRDefault="000B508D" w:rsidP="000B508D">
            <w:pPr>
              <w:rPr>
                <w:rFonts w:ascii="GHEA Grapalat" w:hAnsi="GHEA Grapalat"/>
                <w:iCs/>
                <w:color w:val="000000"/>
                <w:sz w:val="20"/>
                <w:szCs w:val="20"/>
                <w:lang w:val="pt-BR"/>
              </w:rPr>
            </w:pPr>
            <w:r w:rsidRPr="00966BD2">
              <w:rPr>
                <w:rFonts w:ascii="GHEA Grapalat" w:hAnsi="GHEA Grapalat"/>
                <w:iCs/>
                <w:color w:val="000000"/>
                <w:sz w:val="20"/>
                <w:szCs w:val="20"/>
                <w:lang w:val="hy-AM"/>
              </w:rPr>
              <w:t>Բանկ՝ «Արարատբանկ» ԲԲԸ, Գորիս մ/ճ Հվհհ</w:t>
            </w:r>
            <w:r w:rsidRPr="00966BD2">
              <w:rPr>
                <w:rFonts w:ascii="GHEA Grapalat" w:hAnsi="GHEA Grapalat"/>
                <w:iCs/>
                <w:color w:val="000000"/>
                <w:sz w:val="20"/>
                <w:szCs w:val="20"/>
                <w:lang w:val="pt-BR"/>
              </w:rPr>
              <w:t xml:space="preserve"> 09214357</w:t>
            </w:r>
          </w:p>
          <w:p w14:paraId="0F7EFC14" w14:textId="77777777" w:rsidR="000B508D" w:rsidRPr="00966BD2" w:rsidRDefault="000B508D" w:rsidP="000B508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Տնօրեն՝ </w:t>
            </w:r>
            <w:r w:rsidRPr="00966BD2">
              <w:rPr>
                <w:rFonts w:ascii="GHEA Grapalat" w:hAnsi="GHEA Grapalat"/>
                <w:sz w:val="20"/>
                <w:szCs w:val="20"/>
                <w:lang w:val="hy-AM"/>
              </w:rPr>
              <w:t xml:space="preserve">Ն. Սեդրակյան </w:t>
            </w: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bookmarkStart w:id="1" w:name="_GoBack"/>
            <w:bookmarkEnd w:id="1"/>
            <w:r w:rsidRPr="00A71D81">
              <w:rPr>
                <w:rFonts w:ascii="GHEA Grapalat" w:hAnsi="GHEA Grapalat"/>
                <w:lang w:val="hy-AM"/>
              </w:rPr>
              <w:t>------</w:t>
            </w:r>
          </w:p>
          <w:p w14:paraId="3F3999FB" w14:textId="77777777" w:rsidR="00071D1C" w:rsidRPr="000B508D" w:rsidRDefault="00071D1C" w:rsidP="00EF3662">
            <w:pPr>
              <w:jc w:val="center"/>
              <w:rPr>
                <w:rFonts w:ascii="GHEA Grapalat" w:hAnsi="GHEA Grapalat"/>
                <w:sz w:val="18"/>
                <w:szCs w:val="18"/>
                <w:lang w:val="pt-BR"/>
              </w:rPr>
            </w:pPr>
            <w:r w:rsidRPr="000B508D">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0B508D">
              <w:rPr>
                <w:rFonts w:ascii="GHEA Grapalat" w:hAnsi="GHEA Grapalat"/>
                <w:sz w:val="18"/>
                <w:szCs w:val="18"/>
                <w:lang w:val="pt-BR"/>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BB40A4">
          <w:pgSz w:w="11906" w:h="16838" w:code="9"/>
          <w:pgMar w:top="450" w:right="746"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28CABBAF"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w:t>
      </w:r>
      <w:r w:rsidR="00F92C4E">
        <w:rPr>
          <w:rFonts w:ascii="GHEA Grapalat" w:hAnsi="GHEA Grapalat"/>
          <w:i/>
          <w:sz w:val="18"/>
          <w:lang w:val="hy-AM"/>
        </w:rPr>
        <w:t>31</w:t>
      </w:r>
      <w:r w:rsidRPr="00A71D81">
        <w:rPr>
          <w:rFonts w:ascii="GHEA Grapalat" w:hAnsi="GHEA Grapalat"/>
          <w:i/>
          <w:sz w:val="18"/>
          <w:lang w:val="hy-AM"/>
        </w:rPr>
        <w:t xml:space="preserve">» </w:t>
      </w:r>
      <w:r w:rsidR="00F92C4E">
        <w:rPr>
          <w:rFonts w:ascii="GHEA Grapalat" w:hAnsi="GHEA Grapalat"/>
          <w:i/>
          <w:sz w:val="18"/>
          <w:lang w:val="hy-AM"/>
        </w:rPr>
        <w:t>հունվարի</w:t>
      </w:r>
      <w:r w:rsidRPr="00A71D81">
        <w:rPr>
          <w:rFonts w:ascii="GHEA Grapalat" w:hAnsi="GHEA Grapalat"/>
          <w:i/>
          <w:sz w:val="18"/>
          <w:lang w:val="hy-AM"/>
        </w:rPr>
        <w:t xml:space="preserve"> 20</w:t>
      </w:r>
      <w:r w:rsidR="00F92C4E">
        <w:rPr>
          <w:rFonts w:ascii="GHEA Grapalat" w:hAnsi="GHEA Grapalat"/>
          <w:i/>
          <w:sz w:val="18"/>
          <w:lang w:val="hy-AM"/>
        </w:rPr>
        <w:t>24</w:t>
      </w:r>
      <w:r w:rsidRPr="00A71D81">
        <w:rPr>
          <w:rFonts w:ascii="GHEA Grapalat" w:hAnsi="GHEA Grapalat"/>
          <w:i/>
          <w:sz w:val="18"/>
          <w:lang w:val="hy-AM"/>
        </w:rPr>
        <w:t xml:space="preserve"> թ. կնքված </w:t>
      </w:r>
    </w:p>
    <w:p w14:paraId="4EF09258" w14:textId="1BBC5642"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47417" w:rsidRPr="00347417">
        <w:rPr>
          <w:rFonts w:ascii="GHEA Grapalat" w:hAnsi="GHEA Grapalat"/>
          <w:i/>
          <w:sz w:val="18"/>
          <w:lang w:val="hy-AM"/>
        </w:rPr>
        <w:t>ՍՄՏՀ-ԳՀ-ԱՊՁԲ-24/2</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530"/>
        <w:gridCol w:w="1196"/>
        <w:gridCol w:w="3089"/>
        <w:gridCol w:w="990"/>
        <w:gridCol w:w="990"/>
        <w:gridCol w:w="1080"/>
        <w:gridCol w:w="990"/>
        <w:gridCol w:w="1437"/>
        <w:gridCol w:w="939"/>
        <w:gridCol w:w="1504"/>
      </w:tblGrid>
      <w:tr w:rsidR="00071D1C" w:rsidRPr="00A71D81" w14:paraId="3342AEC9" w14:textId="77777777" w:rsidTr="00DA52DC">
        <w:tc>
          <w:tcPr>
            <w:tcW w:w="15197" w:type="dxa"/>
            <w:gridSpan w:val="11"/>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DA52DC" w:rsidRPr="00A71D81" w14:paraId="767E5C25" w14:textId="77777777" w:rsidTr="00DA52DC">
        <w:trPr>
          <w:trHeight w:val="219"/>
        </w:trPr>
        <w:tc>
          <w:tcPr>
            <w:tcW w:w="1452" w:type="dxa"/>
            <w:vMerge w:val="restart"/>
            <w:vAlign w:val="center"/>
          </w:tcPr>
          <w:p w14:paraId="203827D1" w14:textId="77777777" w:rsidR="00A42FCD" w:rsidRPr="00A71D81" w:rsidRDefault="00A42FC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A42FCD" w:rsidRPr="00A71D81" w:rsidRDefault="00A42FCD"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196" w:type="dxa"/>
            <w:vMerge w:val="restart"/>
            <w:vAlign w:val="center"/>
          </w:tcPr>
          <w:p w14:paraId="60D2E1E2" w14:textId="77777777" w:rsidR="00A42FCD" w:rsidRPr="00A71D81" w:rsidRDefault="00A42FCD" w:rsidP="00EF3662">
            <w:pPr>
              <w:jc w:val="center"/>
              <w:rPr>
                <w:rFonts w:ascii="GHEA Grapalat" w:hAnsi="GHEA Grapalat"/>
                <w:sz w:val="18"/>
              </w:rPr>
            </w:pPr>
            <w:r w:rsidRPr="00A71D81">
              <w:rPr>
                <w:rFonts w:ascii="GHEA Grapalat" w:hAnsi="GHEA Grapalat"/>
                <w:sz w:val="18"/>
              </w:rPr>
              <w:t xml:space="preserve">անվանումը </w:t>
            </w:r>
          </w:p>
        </w:tc>
        <w:tc>
          <w:tcPr>
            <w:tcW w:w="3089" w:type="dxa"/>
            <w:vMerge w:val="restart"/>
            <w:vAlign w:val="center"/>
          </w:tcPr>
          <w:p w14:paraId="037DFFA0" w14:textId="77777777" w:rsidR="00A42FCD" w:rsidRPr="00A71D81" w:rsidRDefault="00A42FCD" w:rsidP="00EF3662">
            <w:pPr>
              <w:jc w:val="center"/>
              <w:rPr>
                <w:rFonts w:ascii="GHEA Grapalat" w:hAnsi="GHEA Grapalat"/>
                <w:sz w:val="18"/>
              </w:rPr>
            </w:pPr>
            <w:r w:rsidRPr="00A71D81">
              <w:rPr>
                <w:rFonts w:ascii="GHEA Grapalat" w:hAnsi="GHEA Grapalat"/>
                <w:sz w:val="18"/>
              </w:rPr>
              <w:t>տեխնիկական բնութագիրը</w:t>
            </w:r>
          </w:p>
        </w:tc>
        <w:tc>
          <w:tcPr>
            <w:tcW w:w="990" w:type="dxa"/>
            <w:vMerge w:val="restart"/>
            <w:vAlign w:val="center"/>
          </w:tcPr>
          <w:p w14:paraId="13C45579" w14:textId="77777777" w:rsidR="00A42FCD" w:rsidRPr="00A71D81" w:rsidRDefault="00A42FCD" w:rsidP="00EF3662">
            <w:pPr>
              <w:jc w:val="center"/>
              <w:rPr>
                <w:rFonts w:ascii="GHEA Grapalat" w:hAnsi="GHEA Grapalat"/>
                <w:sz w:val="18"/>
              </w:rPr>
            </w:pPr>
            <w:r w:rsidRPr="00A71D81">
              <w:rPr>
                <w:rFonts w:ascii="GHEA Grapalat" w:hAnsi="GHEA Grapalat"/>
                <w:sz w:val="18"/>
              </w:rPr>
              <w:t>չափման միավորը</w:t>
            </w:r>
          </w:p>
        </w:tc>
        <w:tc>
          <w:tcPr>
            <w:tcW w:w="990" w:type="dxa"/>
            <w:vMerge w:val="restart"/>
            <w:vAlign w:val="center"/>
          </w:tcPr>
          <w:p w14:paraId="6E0FCD35" w14:textId="77777777" w:rsidR="00A42FCD" w:rsidRPr="00A71D81" w:rsidRDefault="00A42FCD" w:rsidP="00EF3662">
            <w:pPr>
              <w:jc w:val="center"/>
              <w:rPr>
                <w:rFonts w:ascii="GHEA Grapalat" w:hAnsi="GHEA Grapalat"/>
                <w:sz w:val="18"/>
              </w:rPr>
            </w:pPr>
            <w:r w:rsidRPr="00A71D81">
              <w:rPr>
                <w:rFonts w:ascii="GHEA Grapalat" w:hAnsi="GHEA Grapalat"/>
                <w:sz w:val="18"/>
              </w:rPr>
              <w:t>միավոր գինը/ՀՀ դրամ</w:t>
            </w:r>
          </w:p>
        </w:tc>
        <w:tc>
          <w:tcPr>
            <w:tcW w:w="1080" w:type="dxa"/>
            <w:vMerge w:val="restart"/>
            <w:vAlign w:val="center"/>
          </w:tcPr>
          <w:p w14:paraId="6F406AAE"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գինը/ՀՀ դրամ</w:t>
            </w:r>
          </w:p>
        </w:tc>
        <w:tc>
          <w:tcPr>
            <w:tcW w:w="990" w:type="dxa"/>
            <w:vMerge w:val="restart"/>
            <w:vAlign w:val="center"/>
          </w:tcPr>
          <w:p w14:paraId="15497BF1" w14:textId="77777777" w:rsidR="00A42FCD" w:rsidRPr="00A71D81" w:rsidRDefault="00A42FCD" w:rsidP="00EF3662">
            <w:pPr>
              <w:jc w:val="center"/>
              <w:rPr>
                <w:rFonts w:ascii="GHEA Grapalat" w:hAnsi="GHEA Grapalat"/>
                <w:sz w:val="18"/>
              </w:rPr>
            </w:pPr>
            <w:r w:rsidRPr="00A71D81">
              <w:rPr>
                <w:rFonts w:ascii="GHEA Grapalat" w:hAnsi="GHEA Grapalat"/>
                <w:sz w:val="18"/>
              </w:rPr>
              <w:t>ընդհանուր քանակը</w:t>
            </w:r>
          </w:p>
        </w:tc>
        <w:tc>
          <w:tcPr>
            <w:tcW w:w="3880" w:type="dxa"/>
            <w:gridSpan w:val="3"/>
            <w:vAlign w:val="center"/>
          </w:tcPr>
          <w:p w14:paraId="3F24813A" w14:textId="77777777" w:rsidR="00A42FCD" w:rsidRPr="00A71D81" w:rsidRDefault="00A42FCD" w:rsidP="00EF3662">
            <w:pPr>
              <w:jc w:val="center"/>
              <w:rPr>
                <w:rFonts w:ascii="GHEA Grapalat" w:hAnsi="GHEA Grapalat"/>
                <w:sz w:val="18"/>
              </w:rPr>
            </w:pPr>
            <w:r w:rsidRPr="00A71D81">
              <w:rPr>
                <w:rFonts w:ascii="GHEA Grapalat" w:hAnsi="GHEA Grapalat"/>
                <w:sz w:val="18"/>
              </w:rPr>
              <w:t>մատակարարման</w:t>
            </w:r>
          </w:p>
        </w:tc>
      </w:tr>
      <w:tr w:rsidR="00DA52DC" w:rsidRPr="00A71D81" w14:paraId="199E1A9C" w14:textId="77777777" w:rsidTr="00DA52DC">
        <w:trPr>
          <w:trHeight w:val="445"/>
        </w:trPr>
        <w:tc>
          <w:tcPr>
            <w:tcW w:w="1452" w:type="dxa"/>
            <w:vMerge/>
            <w:vAlign w:val="center"/>
          </w:tcPr>
          <w:p w14:paraId="68A1DB9E" w14:textId="77777777" w:rsidR="00A42FCD" w:rsidRPr="00A71D81" w:rsidRDefault="00A42FCD" w:rsidP="00EF3662">
            <w:pPr>
              <w:jc w:val="center"/>
              <w:rPr>
                <w:rFonts w:ascii="GHEA Grapalat" w:hAnsi="GHEA Grapalat"/>
                <w:sz w:val="18"/>
              </w:rPr>
            </w:pPr>
          </w:p>
        </w:tc>
        <w:tc>
          <w:tcPr>
            <w:tcW w:w="1530" w:type="dxa"/>
            <w:vMerge/>
            <w:vAlign w:val="center"/>
          </w:tcPr>
          <w:p w14:paraId="2473370F" w14:textId="77777777" w:rsidR="00A42FCD" w:rsidRPr="00A71D81" w:rsidRDefault="00A42FCD" w:rsidP="00EF3662">
            <w:pPr>
              <w:jc w:val="center"/>
              <w:rPr>
                <w:rFonts w:ascii="GHEA Grapalat" w:hAnsi="GHEA Grapalat"/>
                <w:sz w:val="18"/>
              </w:rPr>
            </w:pPr>
          </w:p>
        </w:tc>
        <w:tc>
          <w:tcPr>
            <w:tcW w:w="1196" w:type="dxa"/>
            <w:vMerge/>
            <w:vAlign w:val="center"/>
          </w:tcPr>
          <w:p w14:paraId="7313FB2F" w14:textId="77777777" w:rsidR="00A42FCD" w:rsidRPr="00A71D81" w:rsidRDefault="00A42FCD" w:rsidP="00EF3662">
            <w:pPr>
              <w:jc w:val="center"/>
              <w:rPr>
                <w:rFonts w:ascii="GHEA Grapalat" w:hAnsi="GHEA Grapalat"/>
                <w:sz w:val="18"/>
              </w:rPr>
            </w:pPr>
          </w:p>
        </w:tc>
        <w:tc>
          <w:tcPr>
            <w:tcW w:w="3089" w:type="dxa"/>
            <w:vMerge/>
            <w:vAlign w:val="center"/>
          </w:tcPr>
          <w:p w14:paraId="4AA48BAE" w14:textId="77777777" w:rsidR="00A42FCD" w:rsidRPr="00A71D81" w:rsidRDefault="00A42FCD" w:rsidP="00EF3662">
            <w:pPr>
              <w:jc w:val="center"/>
              <w:rPr>
                <w:rFonts w:ascii="GHEA Grapalat" w:hAnsi="GHEA Grapalat"/>
                <w:sz w:val="18"/>
              </w:rPr>
            </w:pPr>
          </w:p>
        </w:tc>
        <w:tc>
          <w:tcPr>
            <w:tcW w:w="990" w:type="dxa"/>
            <w:vMerge/>
            <w:vAlign w:val="center"/>
          </w:tcPr>
          <w:p w14:paraId="258F5CFE" w14:textId="77777777" w:rsidR="00A42FCD" w:rsidRPr="00A71D81" w:rsidRDefault="00A42FCD" w:rsidP="00EF3662">
            <w:pPr>
              <w:jc w:val="center"/>
              <w:rPr>
                <w:rFonts w:ascii="GHEA Grapalat" w:hAnsi="GHEA Grapalat"/>
                <w:sz w:val="18"/>
              </w:rPr>
            </w:pPr>
          </w:p>
        </w:tc>
        <w:tc>
          <w:tcPr>
            <w:tcW w:w="990" w:type="dxa"/>
            <w:vMerge/>
            <w:vAlign w:val="center"/>
          </w:tcPr>
          <w:p w14:paraId="07EF3A65" w14:textId="77777777" w:rsidR="00A42FCD" w:rsidRPr="00A71D81" w:rsidRDefault="00A42FCD" w:rsidP="00EF3662">
            <w:pPr>
              <w:jc w:val="center"/>
              <w:rPr>
                <w:rFonts w:ascii="GHEA Grapalat" w:hAnsi="GHEA Grapalat"/>
                <w:sz w:val="18"/>
              </w:rPr>
            </w:pPr>
          </w:p>
        </w:tc>
        <w:tc>
          <w:tcPr>
            <w:tcW w:w="1080" w:type="dxa"/>
            <w:vMerge/>
            <w:vAlign w:val="center"/>
          </w:tcPr>
          <w:p w14:paraId="7F9FD80E" w14:textId="77777777" w:rsidR="00A42FCD" w:rsidRPr="00A71D81" w:rsidRDefault="00A42FCD" w:rsidP="00EF3662">
            <w:pPr>
              <w:jc w:val="center"/>
              <w:rPr>
                <w:rFonts w:ascii="GHEA Grapalat" w:hAnsi="GHEA Grapalat"/>
                <w:sz w:val="18"/>
              </w:rPr>
            </w:pPr>
          </w:p>
        </w:tc>
        <w:tc>
          <w:tcPr>
            <w:tcW w:w="990" w:type="dxa"/>
            <w:vMerge/>
            <w:vAlign w:val="center"/>
          </w:tcPr>
          <w:p w14:paraId="32308719" w14:textId="77777777" w:rsidR="00A42FCD" w:rsidRPr="00A71D81" w:rsidRDefault="00A42FCD" w:rsidP="00EF3662">
            <w:pPr>
              <w:jc w:val="center"/>
              <w:rPr>
                <w:rFonts w:ascii="GHEA Grapalat" w:hAnsi="GHEA Grapalat"/>
                <w:sz w:val="18"/>
              </w:rPr>
            </w:pPr>
          </w:p>
        </w:tc>
        <w:tc>
          <w:tcPr>
            <w:tcW w:w="1437" w:type="dxa"/>
            <w:vAlign w:val="center"/>
          </w:tcPr>
          <w:p w14:paraId="0ABBA739" w14:textId="77777777" w:rsidR="00A42FCD" w:rsidRPr="00A71D81" w:rsidRDefault="00A42FCD" w:rsidP="00EF3662">
            <w:pPr>
              <w:jc w:val="center"/>
              <w:rPr>
                <w:rFonts w:ascii="GHEA Grapalat" w:hAnsi="GHEA Grapalat"/>
                <w:sz w:val="18"/>
              </w:rPr>
            </w:pPr>
            <w:r w:rsidRPr="00A71D81">
              <w:rPr>
                <w:rFonts w:ascii="GHEA Grapalat" w:hAnsi="GHEA Grapalat"/>
                <w:sz w:val="18"/>
              </w:rPr>
              <w:t>հասցեն</w:t>
            </w:r>
          </w:p>
        </w:tc>
        <w:tc>
          <w:tcPr>
            <w:tcW w:w="939" w:type="dxa"/>
            <w:vAlign w:val="center"/>
          </w:tcPr>
          <w:p w14:paraId="5C0AE0B7" w14:textId="77777777" w:rsidR="00A42FCD" w:rsidRPr="00A71D81" w:rsidRDefault="00A42FCD" w:rsidP="00EF3662">
            <w:pPr>
              <w:jc w:val="center"/>
              <w:rPr>
                <w:rFonts w:ascii="GHEA Grapalat" w:hAnsi="GHEA Grapalat"/>
                <w:sz w:val="18"/>
              </w:rPr>
            </w:pPr>
            <w:r w:rsidRPr="00A71D81">
              <w:rPr>
                <w:rFonts w:ascii="GHEA Grapalat" w:hAnsi="GHEA Grapalat"/>
                <w:sz w:val="18"/>
              </w:rPr>
              <w:t>ենթակա քանակը</w:t>
            </w:r>
          </w:p>
        </w:tc>
        <w:tc>
          <w:tcPr>
            <w:tcW w:w="1504" w:type="dxa"/>
            <w:vAlign w:val="center"/>
          </w:tcPr>
          <w:p w14:paraId="285BB05D" w14:textId="77777777" w:rsidR="00A42FCD" w:rsidRPr="00A71D81" w:rsidRDefault="00A42FCD" w:rsidP="00EF3662">
            <w:pPr>
              <w:jc w:val="center"/>
              <w:rPr>
                <w:rFonts w:ascii="GHEA Grapalat" w:hAnsi="GHEA Grapalat"/>
                <w:sz w:val="18"/>
              </w:rPr>
            </w:pPr>
            <w:r w:rsidRPr="00A71D81">
              <w:rPr>
                <w:rFonts w:ascii="GHEA Grapalat" w:hAnsi="GHEA Grapalat"/>
                <w:sz w:val="18"/>
              </w:rPr>
              <w:t>Ժամկետը***</w:t>
            </w:r>
          </w:p>
          <w:p w14:paraId="60899821" w14:textId="77777777" w:rsidR="00A42FCD" w:rsidRPr="00A71D81" w:rsidRDefault="00A42FCD" w:rsidP="00EF3662">
            <w:pPr>
              <w:jc w:val="center"/>
              <w:rPr>
                <w:rFonts w:ascii="GHEA Grapalat" w:hAnsi="GHEA Grapalat"/>
                <w:sz w:val="18"/>
              </w:rPr>
            </w:pPr>
          </w:p>
        </w:tc>
      </w:tr>
      <w:tr w:rsidR="006B71D6" w:rsidRPr="00A71D81" w14:paraId="2E64C25F" w14:textId="77777777" w:rsidTr="00BB40A4">
        <w:trPr>
          <w:trHeight w:val="246"/>
        </w:trPr>
        <w:tc>
          <w:tcPr>
            <w:tcW w:w="1452" w:type="dxa"/>
            <w:vAlign w:val="center"/>
          </w:tcPr>
          <w:p w14:paraId="616F865F" w14:textId="524BCF88" w:rsidR="006B71D6" w:rsidRPr="00A71D81" w:rsidRDefault="006B71D6" w:rsidP="006B71D6">
            <w:pPr>
              <w:jc w:val="center"/>
              <w:rPr>
                <w:rFonts w:ascii="GHEA Grapalat" w:hAnsi="GHEA Grapalat"/>
                <w:sz w:val="20"/>
              </w:rPr>
            </w:pPr>
            <w:r>
              <w:rPr>
                <w:rFonts w:ascii="GHEA Grapalat" w:hAnsi="GHEA Grapalat"/>
                <w:sz w:val="20"/>
                <w:lang w:val="hy-AM"/>
              </w:rPr>
              <w:t>1</w:t>
            </w:r>
          </w:p>
        </w:tc>
        <w:tc>
          <w:tcPr>
            <w:tcW w:w="1530" w:type="dxa"/>
            <w:vAlign w:val="center"/>
          </w:tcPr>
          <w:p w14:paraId="0E82D118" w14:textId="6EE96E86" w:rsidR="006B71D6" w:rsidRPr="00A71D81" w:rsidRDefault="006B71D6" w:rsidP="006B71D6">
            <w:pPr>
              <w:jc w:val="center"/>
              <w:rPr>
                <w:rFonts w:ascii="GHEA Grapalat" w:hAnsi="GHEA Grapalat"/>
                <w:sz w:val="20"/>
              </w:rPr>
            </w:pPr>
            <w:r w:rsidRPr="00FE3645">
              <w:rPr>
                <w:rFonts w:ascii="GHEA Grapalat" w:hAnsi="GHEA Grapalat" w:cs="Arial"/>
                <w:szCs w:val="22"/>
              </w:rPr>
              <w:t>09411710</w:t>
            </w:r>
          </w:p>
        </w:tc>
        <w:tc>
          <w:tcPr>
            <w:tcW w:w="1196" w:type="dxa"/>
            <w:vAlign w:val="center"/>
          </w:tcPr>
          <w:p w14:paraId="4B9C2C62" w14:textId="5D186CE1" w:rsidR="006B71D6" w:rsidRPr="00A71D81" w:rsidRDefault="006B71D6" w:rsidP="006B71D6">
            <w:pPr>
              <w:jc w:val="center"/>
              <w:rPr>
                <w:rFonts w:ascii="GHEA Grapalat" w:hAnsi="GHEA Grapalat"/>
                <w:sz w:val="20"/>
              </w:rPr>
            </w:pPr>
            <w:r w:rsidRPr="004138B1">
              <w:rPr>
                <w:rFonts w:ascii="GHEA Grapalat" w:hAnsi="GHEA Grapalat"/>
                <w:sz w:val="20"/>
              </w:rPr>
              <w:t>Սեղմված բնական գազի</w:t>
            </w:r>
          </w:p>
        </w:tc>
        <w:tc>
          <w:tcPr>
            <w:tcW w:w="3089" w:type="dxa"/>
            <w:tcBorders>
              <w:top w:val="single" w:sz="4" w:space="0" w:color="auto"/>
              <w:left w:val="single" w:sz="4" w:space="0" w:color="auto"/>
              <w:bottom w:val="single" w:sz="4" w:space="0" w:color="auto"/>
              <w:right w:val="single" w:sz="4" w:space="0" w:color="auto"/>
            </w:tcBorders>
          </w:tcPr>
          <w:p w14:paraId="06FCA3D5" w14:textId="196B0DB5" w:rsidR="006B71D6" w:rsidRPr="00A71D81" w:rsidRDefault="006B71D6" w:rsidP="006B71D6">
            <w:pPr>
              <w:jc w:val="both"/>
              <w:rPr>
                <w:rFonts w:ascii="GHEA Grapalat" w:hAnsi="GHEA Grapalat"/>
                <w:sz w:val="20"/>
              </w:rPr>
            </w:pPr>
            <w:r w:rsidRPr="004138B1">
              <w:rPr>
                <w:rFonts w:ascii="GHEA Grapalat" w:hAnsi="GHEA Grapalat" w:cs="Sylfaen"/>
                <w:bCs/>
                <w:sz w:val="16"/>
                <w:szCs w:val="16"/>
                <w:lang w:val="hy-AM"/>
              </w:rPr>
              <w:t>Սեղմված</w:t>
            </w:r>
            <w:r>
              <w:rPr>
                <w:rFonts w:ascii="GHEA Grapalat" w:hAnsi="GHEA Grapalat" w:cs="Sylfaen"/>
                <w:bCs/>
                <w:sz w:val="16"/>
                <w:szCs w:val="16"/>
                <w:lang w:val="hy-AM"/>
              </w:rPr>
              <w:t xml:space="preserve"> </w:t>
            </w:r>
            <w:r w:rsidRPr="004138B1">
              <w:rPr>
                <w:rFonts w:ascii="GHEA Grapalat" w:hAnsi="GHEA Grapalat" w:cs="Sylfaen"/>
                <w:bCs/>
                <w:sz w:val="16"/>
                <w:szCs w:val="16"/>
                <w:lang w:val="hy-AM"/>
              </w:rPr>
              <w:t>/կոմպրեսացված/ բնական գազ,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150 0C, բայց չպետք է գերազանցի 600 0C ջերմաստիճանը: Ջերմատվությունը 1</w:t>
            </w:r>
            <w:r>
              <w:rPr>
                <w:rFonts w:ascii="GHEA Grapalat" w:hAnsi="GHEA Grapalat" w:cs="Sylfaen"/>
                <w:bCs/>
                <w:sz w:val="16"/>
                <w:szCs w:val="16"/>
                <w:lang w:val="hy-AM"/>
              </w:rPr>
              <w:t>խ/մ</w:t>
            </w:r>
            <w:r w:rsidRPr="004138B1">
              <w:rPr>
                <w:rFonts w:ascii="GHEA Grapalat" w:hAnsi="GHEA Grapalat" w:cs="Sylfaen"/>
                <w:bCs/>
                <w:sz w:val="16"/>
                <w:szCs w:val="16"/>
                <w:lang w:val="hy-AM"/>
              </w:rPr>
              <w:t xml:space="preserve"> այրելիս` 8000 կկ, ներստացվող ճնշումը` 2.2-2.5 ատմոսֆեր, պայթյունավտանգ է, հրավտանգ, ունի օդից թեթև խտություն, յուրահատուկ հոտ, անվտանգությունը` ըստ  ՀՀ կառ. 16.06.2005թ. N 894-ն որոշմամբ հաստատված «Ներքին այրման </w:t>
            </w:r>
            <w:r w:rsidRPr="004138B1">
              <w:rPr>
                <w:rFonts w:ascii="GHEA Grapalat" w:hAnsi="GHEA Grapalat" w:cs="Sylfaen"/>
                <w:bCs/>
                <w:sz w:val="16"/>
                <w:szCs w:val="16"/>
                <w:lang w:val="hy-AM"/>
              </w:rPr>
              <w:lastRenderedPageBreak/>
              <w:t xml:space="preserve">շարժիչային վառելիքների տեխնիկական կանոնակարգի»: </w:t>
            </w:r>
          </w:p>
        </w:tc>
        <w:tc>
          <w:tcPr>
            <w:tcW w:w="990" w:type="dxa"/>
            <w:vAlign w:val="center"/>
          </w:tcPr>
          <w:p w14:paraId="2525D6E8" w14:textId="12EFE053" w:rsidR="006B71D6" w:rsidRPr="00A71D81" w:rsidRDefault="006B71D6" w:rsidP="006B71D6">
            <w:pPr>
              <w:jc w:val="center"/>
              <w:rPr>
                <w:rFonts w:ascii="GHEA Grapalat" w:hAnsi="GHEA Grapalat"/>
                <w:sz w:val="20"/>
              </w:rPr>
            </w:pPr>
            <w:r>
              <w:rPr>
                <w:rFonts w:ascii="GHEA Grapalat" w:hAnsi="GHEA Grapalat"/>
                <w:sz w:val="20"/>
                <w:lang w:val="hy-AM"/>
              </w:rPr>
              <w:lastRenderedPageBreak/>
              <w:t>կգ</w:t>
            </w:r>
          </w:p>
        </w:tc>
        <w:tc>
          <w:tcPr>
            <w:tcW w:w="990" w:type="dxa"/>
            <w:vAlign w:val="center"/>
          </w:tcPr>
          <w:p w14:paraId="37B2426C" w14:textId="10EB1AE3" w:rsidR="006B71D6" w:rsidRPr="00EA7D3E" w:rsidRDefault="00EA7D3E" w:rsidP="006B71D6">
            <w:pPr>
              <w:jc w:val="center"/>
              <w:rPr>
                <w:rFonts w:ascii="GHEA Grapalat" w:hAnsi="GHEA Grapalat"/>
                <w:sz w:val="20"/>
                <w:lang w:val="hy-AM"/>
              </w:rPr>
            </w:pPr>
            <w:r>
              <w:rPr>
                <w:rFonts w:ascii="GHEA Grapalat" w:hAnsi="GHEA Grapalat"/>
                <w:sz w:val="20"/>
                <w:lang w:val="hy-AM"/>
              </w:rPr>
              <w:t>340</w:t>
            </w:r>
          </w:p>
        </w:tc>
        <w:tc>
          <w:tcPr>
            <w:tcW w:w="1080" w:type="dxa"/>
            <w:vAlign w:val="center"/>
          </w:tcPr>
          <w:p w14:paraId="4CAAEF4B" w14:textId="15BB3ED7" w:rsidR="006B71D6" w:rsidRPr="00EA7D3E" w:rsidRDefault="00EA7D3E" w:rsidP="006B71D6">
            <w:pPr>
              <w:jc w:val="center"/>
              <w:rPr>
                <w:rFonts w:ascii="GHEA Grapalat" w:hAnsi="GHEA Grapalat"/>
                <w:sz w:val="20"/>
                <w:lang w:val="hy-AM"/>
              </w:rPr>
            </w:pPr>
            <w:r>
              <w:rPr>
                <w:rFonts w:ascii="GHEA Grapalat" w:hAnsi="GHEA Grapalat"/>
                <w:sz w:val="20"/>
                <w:lang w:val="hy-AM"/>
              </w:rPr>
              <w:t>2142000</w:t>
            </w:r>
          </w:p>
        </w:tc>
        <w:tc>
          <w:tcPr>
            <w:tcW w:w="990" w:type="dxa"/>
            <w:vAlign w:val="center"/>
          </w:tcPr>
          <w:p w14:paraId="54AAE3B7" w14:textId="4543A841" w:rsidR="006B71D6" w:rsidRPr="00A71D81" w:rsidRDefault="006B71D6" w:rsidP="006B71D6">
            <w:pPr>
              <w:jc w:val="center"/>
              <w:rPr>
                <w:rFonts w:ascii="GHEA Grapalat" w:hAnsi="GHEA Grapalat"/>
                <w:sz w:val="20"/>
              </w:rPr>
            </w:pPr>
            <w:r>
              <w:rPr>
                <w:rFonts w:ascii="GHEA Grapalat" w:hAnsi="GHEA Grapalat"/>
                <w:sz w:val="20"/>
              </w:rPr>
              <w:t>6300</w:t>
            </w:r>
          </w:p>
        </w:tc>
        <w:tc>
          <w:tcPr>
            <w:tcW w:w="1437" w:type="dxa"/>
            <w:vAlign w:val="center"/>
          </w:tcPr>
          <w:p w14:paraId="3AEECAA8" w14:textId="7B3FC729" w:rsidR="006B71D6" w:rsidRPr="00A71D81" w:rsidRDefault="006B71D6" w:rsidP="006B71D6">
            <w:pPr>
              <w:jc w:val="center"/>
              <w:rPr>
                <w:rFonts w:ascii="GHEA Grapalat" w:hAnsi="GHEA Grapalat"/>
                <w:sz w:val="20"/>
              </w:rPr>
            </w:pPr>
            <w:r w:rsidRPr="00DD4FB7">
              <w:rPr>
                <w:rFonts w:ascii="GHEA Grapalat" w:hAnsi="GHEA Grapalat"/>
                <w:sz w:val="20"/>
                <w:lang w:val="hy-AM"/>
              </w:rPr>
              <w:t xml:space="preserve">Սյունիքի մարզ, գյուղ Տեղ, </w:t>
            </w:r>
            <w:r>
              <w:rPr>
                <w:rFonts w:ascii="GHEA Grapalat" w:hAnsi="GHEA Grapalat"/>
                <w:sz w:val="20"/>
                <w:lang w:val="hy-AM"/>
              </w:rPr>
              <w:t>1</w:t>
            </w:r>
            <w:r w:rsidRPr="00DD4FB7">
              <w:rPr>
                <w:rFonts w:ascii="GHEA Grapalat" w:hAnsi="GHEA Grapalat"/>
                <w:sz w:val="20"/>
                <w:lang w:val="hy-AM"/>
              </w:rPr>
              <w:t>3</w:t>
            </w:r>
            <w:r>
              <w:rPr>
                <w:rFonts w:ascii="GHEA Grapalat" w:hAnsi="GHEA Grapalat"/>
                <w:sz w:val="20"/>
                <w:lang w:val="hy-AM"/>
              </w:rPr>
              <w:t xml:space="preserve">փ, 4 </w:t>
            </w:r>
            <w:r w:rsidRPr="002D5382">
              <w:rPr>
                <w:rFonts w:ascii="GHEA Grapalat" w:hAnsi="GHEA Grapalat"/>
                <w:sz w:val="20"/>
                <w:lang w:val="hy-AM"/>
              </w:rPr>
              <w:t xml:space="preserve">– </w:t>
            </w:r>
            <w:r>
              <w:rPr>
                <w:rFonts w:ascii="GHEA Grapalat" w:hAnsi="GHEA Grapalat"/>
                <w:sz w:val="20"/>
                <w:lang w:val="hy-AM"/>
              </w:rPr>
              <w:t xml:space="preserve">կտրոնների տրամադրում և տարածաշրջանում ԱԳԼՃԿ-ի </w:t>
            </w:r>
            <w:r w:rsidRPr="002D5382">
              <w:rPr>
                <w:rFonts w:ascii="GHEA Grapalat" w:hAnsi="GHEA Grapalat"/>
                <w:sz w:val="20"/>
                <w:lang w:val="hy-AM"/>
              </w:rPr>
              <w:t>(</w:t>
            </w:r>
            <w:r>
              <w:rPr>
                <w:rFonts w:ascii="GHEA Grapalat" w:hAnsi="GHEA Grapalat"/>
                <w:sz w:val="20"/>
                <w:lang w:val="hy-AM"/>
              </w:rPr>
              <w:t>գազալցակայանի</w:t>
            </w:r>
            <w:r w:rsidRPr="002D5382">
              <w:rPr>
                <w:rFonts w:ascii="GHEA Grapalat" w:hAnsi="GHEA Grapalat"/>
                <w:sz w:val="20"/>
                <w:lang w:val="hy-AM"/>
              </w:rPr>
              <w:t>)</w:t>
            </w:r>
            <w:r>
              <w:rPr>
                <w:rFonts w:ascii="GHEA Grapalat" w:hAnsi="GHEA Grapalat"/>
                <w:sz w:val="20"/>
                <w:lang w:val="hy-AM"/>
              </w:rPr>
              <w:t xml:space="preserve"> առկայություն</w:t>
            </w:r>
          </w:p>
        </w:tc>
        <w:tc>
          <w:tcPr>
            <w:tcW w:w="939" w:type="dxa"/>
            <w:vAlign w:val="center"/>
          </w:tcPr>
          <w:p w14:paraId="75E16D70" w14:textId="1C72E18E" w:rsidR="006B71D6" w:rsidRPr="00A71D81" w:rsidRDefault="006B71D6" w:rsidP="006B71D6">
            <w:pPr>
              <w:jc w:val="center"/>
              <w:rPr>
                <w:rFonts w:ascii="GHEA Grapalat" w:hAnsi="GHEA Grapalat"/>
                <w:sz w:val="20"/>
              </w:rPr>
            </w:pPr>
            <w:r>
              <w:rPr>
                <w:rFonts w:ascii="GHEA Grapalat" w:hAnsi="GHEA Grapalat"/>
                <w:sz w:val="20"/>
              </w:rPr>
              <w:t>6300</w:t>
            </w:r>
          </w:p>
        </w:tc>
        <w:tc>
          <w:tcPr>
            <w:tcW w:w="1504" w:type="dxa"/>
            <w:vAlign w:val="center"/>
          </w:tcPr>
          <w:p w14:paraId="64305CCB" w14:textId="6E815839" w:rsidR="006B71D6" w:rsidRPr="00A71D81" w:rsidRDefault="006B71D6" w:rsidP="006B71D6">
            <w:pPr>
              <w:jc w:val="center"/>
              <w:rPr>
                <w:rFonts w:ascii="GHEA Grapalat" w:hAnsi="GHEA Grapalat"/>
                <w:sz w:val="20"/>
              </w:rPr>
            </w:pPr>
            <w:r w:rsidRPr="00DC2504">
              <w:rPr>
                <w:rFonts w:ascii="GHEA Grapalat" w:hAnsi="GHEA Grapalat"/>
                <w:sz w:val="20"/>
                <w:lang w:val="hy-AM"/>
              </w:rPr>
              <w:t>Պայմանագրի կնքման</w:t>
            </w:r>
            <w:r>
              <w:rPr>
                <w:rFonts w:ascii="GHEA Grapalat" w:hAnsi="GHEA Grapalat"/>
                <w:sz w:val="20"/>
                <w:lang w:val="hy-AM"/>
              </w:rPr>
              <w:t xml:space="preserve"> օրվանից մինչև - 202</w:t>
            </w:r>
            <w:r>
              <w:rPr>
                <w:rFonts w:ascii="GHEA Grapalat" w:hAnsi="GHEA Grapalat"/>
                <w:sz w:val="20"/>
              </w:rPr>
              <w:t>4</w:t>
            </w:r>
            <w:r w:rsidRPr="00DC2504">
              <w:rPr>
                <w:rFonts w:ascii="GHEA Grapalat" w:hAnsi="GHEA Grapalat"/>
                <w:sz w:val="20"/>
                <w:lang w:val="hy-AM"/>
              </w:rPr>
              <w:t>թ</w:t>
            </w:r>
            <w:r w:rsidRPr="00F23BC6">
              <w:rPr>
                <w:rFonts w:ascii="GHEA Grapalat" w:hAnsi="GHEA Grapalat"/>
                <w:sz w:val="20"/>
                <w:lang w:val="hy-AM"/>
              </w:rPr>
              <w:t xml:space="preserve"> </w:t>
            </w:r>
            <w:r>
              <w:rPr>
                <w:rFonts w:ascii="GHEA Grapalat" w:hAnsi="GHEA Grapalat"/>
                <w:sz w:val="20"/>
                <w:lang w:val="hy-AM"/>
              </w:rPr>
              <w:t>դեկտեմբեր</w:t>
            </w:r>
          </w:p>
        </w:tc>
      </w:tr>
      <w:tr w:rsidR="00DA52DC" w:rsidRPr="00A71D81" w14:paraId="0743FB1E" w14:textId="77777777" w:rsidTr="00DA52DC">
        <w:tc>
          <w:tcPr>
            <w:tcW w:w="1452" w:type="dxa"/>
            <w:vAlign w:val="center"/>
          </w:tcPr>
          <w:p w14:paraId="6A817C31" w14:textId="3197D671" w:rsidR="00DA52DC" w:rsidRPr="00A71D81" w:rsidRDefault="00DA52DC" w:rsidP="00DA52DC">
            <w:pPr>
              <w:jc w:val="center"/>
              <w:rPr>
                <w:rFonts w:ascii="GHEA Grapalat" w:hAnsi="GHEA Grapalat"/>
                <w:sz w:val="20"/>
              </w:rPr>
            </w:pPr>
          </w:p>
        </w:tc>
        <w:tc>
          <w:tcPr>
            <w:tcW w:w="1530" w:type="dxa"/>
            <w:vAlign w:val="center"/>
          </w:tcPr>
          <w:p w14:paraId="04866129" w14:textId="23814745" w:rsidR="00DA52DC" w:rsidRPr="00A71D81" w:rsidRDefault="00DA52DC" w:rsidP="00DA52DC">
            <w:pPr>
              <w:jc w:val="center"/>
              <w:rPr>
                <w:rFonts w:ascii="GHEA Grapalat" w:hAnsi="GHEA Grapalat"/>
                <w:sz w:val="20"/>
              </w:rPr>
            </w:pPr>
          </w:p>
        </w:tc>
        <w:tc>
          <w:tcPr>
            <w:tcW w:w="1196" w:type="dxa"/>
            <w:vAlign w:val="center"/>
          </w:tcPr>
          <w:p w14:paraId="324A10F3" w14:textId="3C83B346" w:rsidR="00DA52DC" w:rsidRPr="00A71D81" w:rsidRDefault="00DA52DC" w:rsidP="00DA52DC">
            <w:pPr>
              <w:jc w:val="center"/>
              <w:rPr>
                <w:rFonts w:ascii="GHEA Grapalat" w:hAnsi="GHEA Grapalat"/>
                <w:sz w:val="20"/>
              </w:rPr>
            </w:pPr>
          </w:p>
        </w:tc>
        <w:tc>
          <w:tcPr>
            <w:tcW w:w="3089" w:type="dxa"/>
            <w:vAlign w:val="center"/>
          </w:tcPr>
          <w:p w14:paraId="666D0FEA" w14:textId="05919166" w:rsidR="00DA52DC" w:rsidRPr="00A71D81" w:rsidRDefault="00DA52DC" w:rsidP="00DA52DC">
            <w:pPr>
              <w:jc w:val="both"/>
              <w:rPr>
                <w:rFonts w:ascii="GHEA Grapalat" w:hAnsi="GHEA Grapalat"/>
                <w:sz w:val="20"/>
              </w:rPr>
            </w:pPr>
          </w:p>
        </w:tc>
        <w:tc>
          <w:tcPr>
            <w:tcW w:w="990" w:type="dxa"/>
            <w:vAlign w:val="center"/>
          </w:tcPr>
          <w:p w14:paraId="0108627F" w14:textId="356F3002" w:rsidR="00DA52DC" w:rsidRPr="00A71D81" w:rsidRDefault="00DA52DC" w:rsidP="00DA52DC">
            <w:pPr>
              <w:jc w:val="center"/>
              <w:rPr>
                <w:rFonts w:ascii="GHEA Grapalat" w:hAnsi="GHEA Grapalat"/>
                <w:sz w:val="20"/>
              </w:rPr>
            </w:pPr>
          </w:p>
        </w:tc>
        <w:tc>
          <w:tcPr>
            <w:tcW w:w="990" w:type="dxa"/>
            <w:vAlign w:val="center"/>
          </w:tcPr>
          <w:p w14:paraId="39B7577D" w14:textId="77777777" w:rsidR="00DA52DC" w:rsidRPr="00A71D81" w:rsidRDefault="00DA52DC" w:rsidP="00DA52DC">
            <w:pPr>
              <w:jc w:val="center"/>
              <w:rPr>
                <w:rFonts w:ascii="GHEA Grapalat" w:hAnsi="GHEA Grapalat"/>
                <w:sz w:val="20"/>
              </w:rPr>
            </w:pPr>
          </w:p>
        </w:tc>
        <w:tc>
          <w:tcPr>
            <w:tcW w:w="1080" w:type="dxa"/>
            <w:vAlign w:val="center"/>
          </w:tcPr>
          <w:p w14:paraId="49A4167A" w14:textId="77777777" w:rsidR="00DA52DC" w:rsidRPr="00A71D81" w:rsidRDefault="00DA52DC" w:rsidP="00DA52DC">
            <w:pPr>
              <w:jc w:val="center"/>
              <w:rPr>
                <w:rFonts w:ascii="GHEA Grapalat" w:hAnsi="GHEA Grapalat"/>
                <w:sz w:val="20"/>
              </w:rPr>
            </w:pPr>
          </w:p>
        </w:tc>
        <w:tc>
          <w:tcPr>
            <w:tcW w:w="990" w:type="dxa"/>
            <w:vAlign w:val="center"/>
          </w:tcPr>
          <w:p w14:paraId="780E1E82" w14:textId="4FD83B7E" w:rsidR="00DA52DC" w:rsidRPr="00A71D81" w:rsidRDefault="00DA52DC" w:rsidP="00DA52DC">
            <w:pPr>
              <w:jc w:val="center"/>
              <w:rPr>
                <w:rFonts w:ascii="GHEA Grapalat" w:hAnsi="GHEA Grapalat"/>
                <w:sz w:val="20"/>
              </w:rPr>
            </w:pPr>
          </w:p>
        </w:tc>
        <w:tc>
          <w:tcPr>
            <w:tcW w:w="1437" w:type="dxa"/>
            <w:vAlign w:val="center"/>
          </w:tcPr>
          <w:p w14:paraId="36FF10E0" w14:textId="6F5FF8C9" w:rsidR="00DA52DC" w:rsidRPr="00A71D81" w:rsidRDefault="00DA52DC" w:rsidP="00DA52DC">
            <w:pPr>
              <w:jc w:val="center"/>
              <w:rPr>
                <w:rFonts w:ascii="GHEA Grapalat" w:hAnsi="GHEA Grapalat"/>
                <w:sz w:val="20"/>
              </w:rPr>
            </w:pPr>
          </w:p>
        </w:tc>
        <w:tc>
          <w:tcPr>
            <w:tcW w:w="939" w:type="dxa"/>
            <w:vAlign w:val="center"/>
          </w:tcPr>
          <w:p w14:paraId="723730F2" w14:textId="3F09A086" w:rsidR="00DA52DC" w:rsidRPr="00A71D81" w:rsidRDefault="00DA52DC" w:rsidP="00DA52DC">
            <w:pPr>
              <w:jc w:val="center"/>
              <w:rPr>
                <w:rFonts w:ascii="GHEA Grapalat" w:hAnsi="GHEA Grapalat"/>
                <w:sz w:val="20"/>
              </w:rPr>
            </w:pPr>
          </w:p>
        </w:tc>
        <w:tc>
          <w:tcPr>
            <w:tcW w:w="1504" w:type="dxa"/>
            <w:vAlign w:val="center"/>
          </w:tcPr>
          <w:p w14:paraId="4A5DB05F" w14:textId="2896DF84" w:rsidR="00DA52DC" w:rsidRPr="00A71D81" w:rsidRDefault="00DA52DC" w:rsidP="00DA52DC">
            <w:pPr>
              <w:jc w:val="center"/>
              <w:rPr>
                <w:rFonts w:ascii="GHEA Grapalat" w:hAnsi="GHEA Grapalat"/>
                <w:sz w:val="20"/>
              </w:rPr>
            </w:pPr>
          </w:p>
        </w:tc>
      </w:tr>
    </w:tbl>
    <w:p w14:paraId="24EEACF2" w14:textId="77777777" w:rsidR="00D10B0C" w:rsidRPr="00A71D81" w:rsidRDefault="00D10B0C" w:rsidP="00D10B0C">
      <w:pPr>
        <w:pStyle w:val="Heading3"/>
        <w:spacing w:line="240" w:lineRule="auto"/>
        <w:ind w:firstLine="567"/>
        <w:jc w:val="left"/>
        <w:rPr>
          <w:rFonts w:ascii="GHEA Grapalat" w:hAnsi="GHEA Grapalat"/>
          <w:b/>
          <w:lang w:val="en-US"/>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796B9C"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42FCD" w:rsidRDefault="00071D1C" w:rsidP="00EF3662">
            <w:pPr>
              <w:rPr>
                <w:rFonts w:ascii="GHEA Grapalat" w:hAnsi="GHEA Grapalat"/>
                <w:sz w:val="22"/>
                <w:szCs w:val="22"/>
                <w:lang w:val="pt-BR"/>
              </w:rPr>
            </w:pPr>
          </w:p>
          <w:p w14:paraId="04038060"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1560A3F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377FF4D5"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42E053A4"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32F58043"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0F46615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1A10CF4D"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263D9671" w14:textId="77777777" w:rsidR="00071D1C" w:rsidRPr="003E399A" w:rsidRDefault="00071D1C" w:rsidP="00EF3662">
            <w:pPr>
              <w:rPr>
                <w:rFonts w:ascii="GHEA Grapalat" w:hAnsi="GHEA Grapalat"/>
                <w:lang w:val="hy-AM"/>
              </w:rPr>
            </w:pPr>
          </w:p>
          <w:p w14:paraId="23C12A1F"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75FB1009" w14:textId="77777777" w:rsidR="00D8136D" w:rsidRPr="00966BD2" w:rsidRDefault="00D8136D" w:rsidP="00D8136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«Զանգեզուրգազ»  ՍՊԸ </w:t>
            </w:r>
          </w:p>
          <w:p w14:paraId="3BA32188" w14:textId="77777777" w:rsidR="00D8136D" w:rsidRPr="00966BD2" w:rsidRDefault="00D8136D" w:rsidP="00D8136D">
            <w:pPr>
              <w:rPr>
                <w:rFonts w:ascii="GHEA Grapalat" w:hAnsi="GHEA Grapalat"/>
                <w:iCs/>
                <w:color w:val="000000"/>
                <w:sz w:val="20"/>
                <w:szCs w:val="20"/>
                <w:lang w:val="pt-BR"/>
              </w:rPr>
            </w:pPr>
            <w:r w:rsidRPr="00966BD2">
              <w:rPr>
                <w:rFonts w:ascii="GHEA Grapalat" w:hAnsi="GHEA Grapalat"/>
                <w:iCs/>
                <w:color w:val="000000"/>
                <w:sz w:val="20"/>
                <w:szCs w:val="20"/>
                <w:lang w:val="hy-AM"/>
              </w:rPr>
              <w:t>գտնվելու</w:t>
            </w:r>
            <w:r w:rsidRPr="00966BD2">
              <w:rPr>
                <w:rFonts w:ascii="GHEA Grapalat" w:hAnsi="GHEA Grapalat"/>
                <w:iCs/>
                <w:color w:val="000000"/>
                <w:sz w:val="20"/>
                <w:szCs w:val="20"/>
                <w:lang w:val="pt-BR"/>
              </w:rPr>
              <w:t xml:space="preserve"> </w:t>
            </w:r>
            <w:r w:rsidRPr="00966BD2">
              <w:rPr>
                <w:rFonts w:ascii="GHEA Grapalat" w:hAnsi="GHEA Grapalat"/>
                <w:iCs/>
                <w:color w:val="000000"/>
                <w:sz w:val="20"/>
                <w:szCs w:val="20"/>
                <w:lang w:val="hy-AM"/>
              </w:rPr>
              <w:t>վայրը</w:t>
            </w:r>
          </w:p>
          <w:p w14:paraId="7C4A2669" w14:textId="77777777" w:rsidR="00D8136D" w:rsidRPr="00966BD2" w:rsidRDefault="00D8136D" w:rsidP="00D8136D">
            <w:pPr>
              <w:rPr>
                <w:rFonts w:ascii="GHEA Grapalat" w:hAnsi="GHEA Grapalat"/>
                <w:iCs/>
                <w:color w:val="000000"/>
                <w:sz w:val="20"/>
                <w:szCs w:val="20"/>
                <w:lang w:val="hy-AM"/>
              </w:rPr>
            </w:pPr>
            <w:r w:rsidRPr="00966BD2">
              <w:rPr>
                <w:rFonts w:ascii="GHEA Grapalat" w:hAnsi="GHEA Grapalat" w:cs="Sylfaen"/>
                <w:sz w:val="20"/>
                <w:szCs w:val="20"/>
                <w:lang w:val="pt-BR"/>
              </w:rPr>
              <w:t>&lt;&lt;</w:t>
            </w:r>
            <w:r w:rsidRPr="00966BD2">
              <w:rPr>
                <w:rFonts w:ascii="GHEA Grapalat" w:hAnsi="GHEA Grapalat"/>
                <w:sz w:val="20"/>
                <w:szCs w:val="20"/>
                <w:lang w:val="hy-AM"/>
              </w:rPr>
              <w:t>Սյունիքի</w:t>
            </w:r>
            <w:r w:rsidRPr="00966BD2">
              <w:rPr>
                <w:rFonts w:ascii="GHEA Grapalat" w:hAnsi="GHEA Grapalat"/>
                <w:sz w:val="20"/>
                <w:szCs w:val="20"/>
                <w:lang w:val="pt-BR"/>
              </w:rPr>
              <w:t xml:space="preserve"> </w:t>
            </w:r>
            <w:r w:rsidRPr="00966BD2">
              <w:rPr>
                <w:rFonts w:ascii="GHEA Grapalat" w:hAnsi="GHEA Grapalat"/>
                <w:sz w:val="20"/>
                <w:szCs w:val="20"/>
                <w:lang w:val="hy-AM"/>
              </w:rPr>
              <w:t>մարզ</w:t>
            </w:r>
            <w:r w:rsidRPr="00966BD2">
              <w:rPr>
                <w:rFonts w:ascii="GHEA Grapalat" w:hAnsi="GHEA Grapalat"/>
                <w:sz w:val="20"/>
                <w:szCs w:val="20"/>
                <w:lang w:val="pt-BR"/>
              </w:rPr>
              <w:t xml:space="preserve">, </w:t>
            </w:r>
            <w:r w:rsidRPr="00966BD2">
              <w:rPr>
                <w:rFonts w:ascii="GHEA Grapalat" w:hAnsi="GHEA Grapalat"/>
                <w:sz w:val="20"/>
                <w:szCs w:val="20"/>
                <w:lang w:val="hy-AM"/>
              </w:rPr>
              <w:t>գ. Տեղ, Արցախյան խճուղի 4/1,4/2</w:t>
            </w:r>
            <w:r w:rsidRPr="00966BD2">
              <w:rPr>
                <w:rFonts w:ascii="GHEA Grapalat" w:hAnsi="GHEA Grapalat" w:cs="Sylfaen"/>
                <w:sz w:val="20"/>
                <w:szCs w:val="20"/>
                <w:lang w:val="pt-BR"/>
              </w:rPr>
              <w:t>&gt;&gt;</w:t>
            </w:r>
          </w:p>
          <w:p w14:paraId="43B07957" w14:textId="77777777" w:rsidR="00D8136D" w:rsidRPr="00966BD2" w:rsidRDefault="00D8136D" w:rsidP="00D8136D">
            <w:pPr>
              <w:rPr>
                <w:rFonts w:ascii="GHEA Grapalat" w:hAnsi="GHEA Grapalat"/>
                <w:iCs/>
                <w:color w:val="000000"/>
                <w:sz w:val="20"/>
                <w:szCs w:val="20"/>
                <w:lang w:val="pt-BR"/>
              </w:rPr>
            </w:pPr>
            <w:r w:rsidRPr="00966BD2">
              <w:rPr>
                <w:rFonts w:ascii="GHEA Grapalat" w:hAnsi="GHEA Grapalat"/>
                <w:iCs/>
                <w:color w:val="000000"/>
                <w:sz w:val="20"/>
                <w:szCs w:val="20"/>
                <w:lang w:val="hy-AM"/>
              </w:rPr>
              <w:t xml:space="preserve">ՀՀ </w:t>
            </w:r>
            <w:r w:rsidRPr="00966BD2">
              <w:rPr>
                <w:rFonts w:ascii="GHEA Grapalat" w:hAnsi="GHEA Grapalat"/>
                <w:iCs/>
                <w:color w:val="000000"/>
                <w:sz w:val="20"/>
                <w:szCs w:val="20"/>
                <w:lang w:val="pt-BR"/>
              </w:rPr>
              <w:t>1510046650230100</w:t>
            </w:r>
          </w:p>
          <w:p w14:paraId="642BC75C" w14:textId="77777777" w:rsidR="00D8136D" w:rsidRPr="00966BD2" w:rsidRDefault="00D8136D" w:rsidP="00D8136D">
            <w:pPr>
              <w:rPr>
                <w:rFonts w:ascii="GHEA Grapalat" w:hAnsi="GHEA Grapalat"/>
                <w:iCs/>
                <w:color w:val="000000"/>
                <w:sz w:val="20"/>
                <w:szCs w:val="20"/>
                <w:lang w:val="pt-BR"/>
              </w:rPr>
            </w:pPr>
            <w:r w:rsidRPr="00966BD2">
              <w:rPr>
                <w:rFonts w:ascii="GHEA Grapalat" w:hAnsi="GHEA Grapalat"/>
                <w:iCs/>
                <w:color w:val="000000"/>
                <w:sz w:val="20"/>
                <w:szCs w:val="20"/>
                <w:lang w:val="hy-AM"/>
              </w:rPr>
              <w:t>Բանկ՝ «Արարատբանկ» ԲԲԸ, Գորիս մ/ճ Հվհհ</w:t>
            </w:r>
            <w:r w:rsidRPr="00966BD2">
              <w:rPr>
                <w:rFonts w:ascii="GHEA Grapalat" w:hAnsi="GHEA Grapalat"/>
                <w:iCs/>
                <w:color w:val="000000"/>
                <w:sz w:val="20"/>
                <w:szCs w:val="20"/>
                <w:lang w:val="pt-BR"/>
              </w:rPr>
              <w:t xml:space="preserve"> 09214357</w:t>
            </w:r>
          </w:p>
          <w:p w14:paraId="7E8BFC92" w14:textId="77777777" w:rsidR="00D8136D" w:rsidRPr="00966BD2" w:rsidRDefault="00D8136D" w:rsidP="00D8136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Տնօրեն՝ </w:t>
            </w:r>
            <w:r w:rsidRPr="00966BD2">
              <w:rPr>
                <w:rFonts w:ascii="GHEA Grapalat" w:hAnsi="GHEA Grapalat"/>
                <w:sz w:val="20"/>
                <w:szCs w:val="20"/>
                <w:lang w:val="hy-AM"/>
              </w:rPr>
              <w:t xml:space="preserve">Ն. Սեդրակյան </w:t>
            </w:r>
          </w:p>
          <w:p w14:paraId="189FF934" w14:textId="77777777" w:rsidR="00071D1C" w:rsidRPr="00796B9C" w:rsidRDefault="00071D1C" w:rsidP="00EF3662">
            <w:pPr>
              <w:jc w:val="center"/>
              <w:rPr>
                <w:rFonts w:ascii="GHEA Grapalat" w:hAnsi="GHEA Grapalat"/>
                <w:lang w:val="pt-BR"/>
              </w:rPr>
            </w:pPr>
          </w:p>
          <w:p w14:paraId="4C27F7A3" w14:textId="77777777" w:rsidR="00071D1C" w:rsidRPr="00796B9C" w:rsidRDefault="00071D1C" w:rsidP="00EF3662">
            <w:pPr>
              <w:jc w:val="center"/>
              <w:rPr>
                <w:rFonts w:ascii="GHEA Grapalat" w:hAnsi="GHEA Grapalat"/>
                <w:lang w:val="pt-BR"/>
              </w:rPr>
            </w:pPr>
            <w:r w:rsidRPr="00796B9C">
              <w:rPr>
                <w:rFonts w:ascii="GHEA Grapalat" w:hAnsi="GHEA Grapalat"/>
                <w:lang w:val="pt-BR"/>
              </w:rPr>
              <w:t>---------------------------------</w:t>
            </w:r>
          </w:p>
          <w:p w14:paraId="34540773" w14:textId="77777777" w:rsidR="00071D1C" w:rsidRPr="00796B9C" w:rsidRDefault="00071D1C" w:rsidP="00EF3662">
            <w:pPr>
              <w:jc w:val="center"/>
              <w:rPr>
                <w:rFonts w:ascii="GHEA Grapalat" w:hAnsi="GHEA Grapalat"/>
                <w:sz w:val="18"/>
                <w:szCs w:val="18"/>
                <w:lang w:val="pt-BR"/>
              </w:rPr>
            </w:pPr>
            <w:r w:rsidRPr="00796B9C">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796B9C">
              <w:rPr>
                <w:rFonts w:ascii="GHEA Grapalat" w:hAnsi="GHEA Grapalat"/>
                <w:sz w:val="18"/>
                <w:szCs w:val="18"/>
                <w:lang w:val="pt-BR"/>
              </w:rPr>
              <w:t>/</w:t>
            </w:r>
          </w:p>
          <w:p w14:paraId="16AE9B73" w14:textId="77777777" w:rsidR="00071D1C" w:rsidRPr="00796B9C" w:rsidRDefault="00071D1C" w:rsidP="00EF3662">
            <w:pPr>
              <w:jc w:val="center"/>
              <w:rPr>
                <w:rFonts w:ascii="GHEA Grapalat" w:hAnsi="GHEA Grapalat"/>
                <w:sz w:val="22"/>
                <w:szCs w:val="22"/>
                <w:lang w:val="pt-BR"/>
              </w:rPr>
            </w:pPr>
            <w:r w:rsidRPr="00A71D81">
              <w:rPr>
                <w:rFonts w:ascii="GHEA Grapalat" w:hAnsi="GHEA Grapalat" w:cs="Sylfaen"/>
                <w:sz w:val="18"/>
                <w:szCs w:val="18"/>
                <w:lang w:val="ru-RU"/>
              </w:rPr>
              <w:t>Կ</w:t>
            </w:r>
            <w:r w:rsidRPr="00796B9C">
              <w:rPr>
                <w:rFonts w:ascii="GHEA Grapalat" w:hAnsi="GHEA Grapalat"/>
                <w:sz w:val="18"/>
                <w:szCs w:val="18"/>
                <w:lang w:val="pt-BR"/>
              </w:rPr>
              <w:t>.</w:t>
            </w:r>
            <w:r w:rsidRPr="00A71D81">
              <w:rPr>
                <w:rFonts w:ascii="GHEA Grapalat" w:hAnsi="GHEA Grapalat" w:cs="Sylfaen"/>
                <w:sz w:val="18"/>
                <w:szCs w:val="18"/>
                <w:lang w:val="ru-RU"/>
              </w:rPr>
              <w:t>Տ</w:t>
            </w:r>
          </w:p>
        </w:tc>
      </w:tr>
    </w:tbl>
    <w:p w14:paraId="446CC479" w14:textId="77777777" w:rsidR="00071D1C" w:rsidRPr="00796B9C" w:rsidRDefault="00071D1C" w:rsidP="00EF3662">
      <w:pPr>
        <w:jc w:val="center"/>
        <w:rPr>
          <w:rFonts w:ascii="GHEA Grapalat" w:hAnsi="GHEA Grapalat"/>
          <w:sz w:val="20"/>
          <w:lang w:val="pt-BR"/>
        </w:rPr>
      </w:pPr>
      <w:r w:rsidRPr="00796B9C">
        <w:rPr>
          <w:rFonts w:ascii="GHEA Grapalat" w:hAnsi="GHEA Grapalat"/>
          <w:sz w:val="20"/>
          <w:lang w:val="pt-BR"/>
        </w:rPr>
        <w:br w:type="page"/>
      </w: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77CDF5E6" w14:textId="77777777" w:rsidR="00F92C4E" w:rsidRPr="00A71D81" w:rsidRDefault="00F92C4E" w:rsidP="00F92C4E">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31</w:t>
      </w:r>
      <w:r w:rsidRPr="00A71D81">
        <w:rPr>
          <w:rFonts w:ascii="GHEA Grapalat" w:hAnsi="GHEA Grapalat"/>
          <w:i/>
          <w:sz w:val="18"/>
          <w:lang w:val="hy-AM"/>
        </w:rPr>
        <w:t xml:space="preserve">» </w:t>
      </w:r>
      <w:r>
        <w:rPr>
          <w:rFonts w:ascii="GHEA Grapalat" w:hAnsi="GHEA Grapalat"/>
          <w:i/>
          <w:sz w:val="18"/>
          <w:lang w:val="hy-AM"/>
        </w:rPr>
        <w:t>հունվարի</w:t>
      </w:r>
      <w:r w:rsidRPr="00A71D81">
        <w:rPr>
          <w:rFonts w:ascii="GHEA Grapalat" w:hAnsi="GHEA Grapalat"/>
          <w:i/>
          <w:sz w:val="18"/>
          <w:lang w:val="hy-AM"/>
        </w:rPr>
        <w:t xml:space="preserve"> 20</w:t>
      </w:r>
      <w:r>
        <w:rPr>
          <w:rFonts w:ascii="GHEA Grapalat" w:hAnsi="GHEA Grapalat"/>
          <w:i/>
          <w:sz w:val="18"/>
          <w:lang w:val="hy-AM"/>
        </w:rPr>
        <w:t>24</w:t>
      </w:r>
      <w:r w:rsidRPr="00A71D81">
        <w:rPr>
          <w:rFonts w:ascii="GHEA Grapalat" w:hAnsi="GHEA Grapalat"/>
          <w:i/>
          <w:sz w:val="18"/>
          <w:lang w:val="hy-AM"/>
        </w:rPr>
        <w:t xml:space="preserve"> թ. կնքված </w:t>
      </w:r>
    </w:p>
    <w:p w14:paraId="335F62F4" w14:textId="77777777" w:rsidR="00F92C4E" w:rsidRPr="00A71D81" w:rsidRDefault="00F92C4E" w:rsidP="00F92C4E">
      <w:pPr>
        <w:jc w:val="right"/>
        <w:rPr>
          <w:rFonts w:ascii="GHEA Grapalat" w:hAnsi="GHEA Grapalat"/>
          <w:i/>
          <w:sz w:val="18"/>
          <w:lang w:val="hy-AM"/>
        </w:rPr>
      </w:pPr>
      <w:r w:rsidRPr="00A71D81">
        <w:rPr>
          <w:rFonts w:ascii="GHEA Grapalat" w:hAnsi="GHEA Grapalat"/>
          <w:i/>
          <w:sz w:val="18"/>
          <w:lang w:val="hy-AM"/>
        </w:rPr>
        <w:t xml:space="preserve">                   </w:t>
      </w:r>
      <w:r w:rsidRPr="00347417">
        <w:rPr>
          <w:rFonts w:ascii="GHEA Grapalat" w:hAnsi="GHEA Grapalat"/>
          <w:i/>
          <w:sz w:val="18"/>
          <w:lang w:val="hy-AM"/>
        </w:rPr>
        <w:t>ՍՄՏՀ-ԳՀ-ԱՊՁԲ-24/2</w:t>
      </w:r>
      <w:r w:rsidRPr="00A71D81">
        <w:rPr>
          <w:rFonts w:ascii="GHEA Grapalat" w:hAnsi="GHEA Grapalat"/>
          <w:i/>
          <w:sz w:val="18"/>
          <w:lang w:val="hy-AM"/>
        </w:rPr>
        <w:t xml:space="preserve"> ծածկագրով պայմանագրի</w:t>
      </w:r>
    </w:p>
    <w:p w14:paraId="7B9A80AB" w14:textId="77777777" w:rsidR="00071D1C" w:rsidRPr="00796B9C" w:rsidRDefault="00071D1C" w:rsidP="00EF3662">
      <w:pPr>
        <w:tabs>
          <w:tab w:val="left" w:pos="9540"/>
        </w:tabs>
        <w:rPr>
          <w:rFonts w:ascii="GHEA Grapalat" w:hAnsi="GHEA Grapalat"/>
          <w:sz w:val="20"/>
          <w:lang w:val="pt-BR"/>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97"/>
        <w:gridCol w:w="497"/>
        <w:gridCol w:w="497"/>
        <w:gridCol w:w="497"/>
        <w:gridCol w:w="497"/>
        <w:gridCol w:w="497"/>
        <w:gridCol w:w="497"/>
        <w:gridCol w:w="497"/>
        <w:gridCol w:w="497"/>
        <w:gridCol w:w="497"/>
        <w:gridCol w:w="497"/>
        <w:gridCol w:w="1963"/>
      </w:tblGrid>
      <w:tr w:rsidR="00071D1C" w:rsidRPr="00A71D81" w14:paraId="3DADF274" w14:textId="77777777" w:rsidTr="00E30F2F">
        <w:tc>
          <w:tcPr>
            <w:tcW w:w="1510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796B9C" w14:paraId="3B23D777" w14:textId="77777777" w:rsidTr="00E30F2F">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04" w:type="dxa"/>
            <w:gridSpan w:val="13"/>
            <w:vAlign w:val="center"/>
          </w:tcPr>
          <w:p w14:paraId="4355517C" w14:textId="04BFE32C" w:rsidR="00071D1C" w:rsidRPr="00A71D81" w:rsidRDefault="00071D1C" w:rsidP="00E30F2F">
            <w:pPr>
              <w:jc w:val="both"/>
              <w:rPr>
                <w:rFonts w:ascii="GHEA Grapalat" w:hAnsi="GHEA Grapalat"/>
                <w:sz w:val="18"/>
                <w:lang w:val="es-ES"/>
              </w:rPr>
            </w:pPr>
            <w:r w:rsidRPr="00A71D81">
              <w:rPr>
                <w:rFonts w:ascii="GHEA Grapalat" w:hAnsi="GHEA Grapalat"/>
                <w:sz w:val="18"/>
                <w:lang w:val="es-ES"/>
              </w:rPr>
              <w:t>դիմաց վճարումնե</w:t>
            </w:r>
            <w:r w:rsidR="00E30F2F">
              <w:rPr>
                <w:rFonts w:ascii="GHEA Grapalat" w:hAnsi="GHEA Grapalat"/>
                <w:sz w:val="18"/>
                <w:lang w:val="es-ES"/>
              </w:rPr>
              <w:t>րը նախատեսվում է իրականացնել 20</w:t>
            </w:r>
            <w:r w:rsidR="00E30F2F">
              <w:rPr>
                <w:rFonts w:ascii="GHEA Grapalat" w:hAnsi="GHEA Grapalat"/>
                <w:sz w:val="18"/>
                <w:lang w:val="hy-AM"/>
              </w:rPr>
              <w:t xml:space="preserve">24 </w:t>
            </w:r>
            <w:r w:rsidRPr="00A71D81">
              <w:rPr>
                <w:rFonts w:ascii="GHEA Grapalat" w:hAnsi="GHEA Grapalat"/>
                <w:sz w:val="18"/>
                <w:lang w:val="es-ES"/>
              </w:rPr>
              <w:t>թ-ին` ըստ ամիսների, այդ թվում**</w:t>
            </w:r>
          </w:p>
        </w:tc>
      </w:tr>
      <w:tr w:rsidR="00071D1C" w:rsidRPr="00A71D81" w14:paraId="4EA8CAC4" w14:textId="77777777" w:rsidTr="00F92C4E">
        <w:trPr>
          <w:trHeight w:val="1344"/>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C737BC" w:rsidRPr="00A71D81" w14:paraId="140D6FE5" w14:textId="77777777" w:rsidTr="00F92C4E">
        <w:trPr>
          <w:cantSplit/>
          <w:trHeight w:val="1245"/>
        </w:trPr>
        <w:tc>
          <w:tcPr>
            <w:tcW w:w="1980" w:type="dxa"/>
            <w:vAlign w:val="center"/>
          </w:tcPr>
          <w:p w14:paraId="3C77A349" w14:textId="350A4654" w:rsidR="00C737BC" w:rsidRPr="00A71D81" w:rsidRDefault="00C737BC" w:rsidP="00C737BC">
            <w:pPr>
              <w:jc w:val="center"/>
              <w:rPr>
                <w:rFonts w:ascii="GHEA Grapalat" w:hAnsi="GHEA Grapalat"/>
                <w:sz w:val="20"/>
                <w:lang w:val="es-ES"/>
              </w:rPr>
            </w:pPr>
            <w:r>
              <w:rPr>
                <w:rFonts w:ascii="GHEA Grapalat" w:hAnsi="GHEA Grapalat"/>
                <w:sz w:val="20"/>
                <w:lang w:val="hy-AM"/>
              </w:rPr>
              <w:t>1</w:t>
            </w:r>
          </w:p>
        </w:tc>
        <w:tc>
          <w:tcPr>
            <w:tcW w:w="2700" w:type="dxa"/>
            <w:vAlign w:val="center"/>
          </w:tcPr>
          <w:p w14:paraId="54BFF871" w14:textId="2EB43ADC" w:rsidR="00C737BC" w:rsidRPr="00A71D81" w:rsidRDefault="00C737BC" w:rsidP="00C737BC">
            <w:pPr>
              <w:jc w:val="center"/>
              <w:rPr>
                <w:rFonts w:ascii="GHEA Grapalat" w:hAnsi="GHEA Grapalat"/>
                <w:sz w:val="20"/>
                <w:lang w:val="es-ES"/>
              </w:rPr>
            </w:pPr>
            <w:r w:rsidRPr="00FE3645">
              <w:rPr>
                <w:rFonts w:ascii="GHEA Grapalat" w:hAnsi="GHEA Grapalat" w:cs="Arial"/>
                <w:szCs w:val="22"/>
              </w:rPr>
              <w:t>09411710</w:t>
            </w:r>
          </w:p>
        </w:tc>
        <w:tc>
          <w:tcPr>
            <w:tcW w:w="2520" w:type="dxa"/>
            <w:vAlign w:val="center"/>
          </w:tcPr>
          <w:p w14:paraId="63AAE77B" w14:textId="48B55B2D" w:rsidR="00C737BC" w:rsidRPr="00A71D81" w:rsidRDefault="00C737BC" w:rsidP="00C737BC">
            <w:pPr>
              <w:jc w:val="center"/>
              <w:rPr>
                <w:rFonts w:ascii="GHEA Grapalat" w:hAnsi="GHEA Grapalat"/>
                <w:sz w:val="20"/>
                <w:lang w:val="es-ES"/>
              </w:rPr>
            </w:pPr>
            <w:r w:rsidRPr="004138B1">
              <w:rPr>
                <w:rFonts w:ascii="GHEA Grapalat" w:hAnsi="GHEA Grapalat"/>
                <w:sz w:val="20"/>
              </w:rPr>
              <w:t>Սեղմված բնական գազի</w:t>
            </w:r>
          </w:p>
        </w:tc>
        <w:tc>
          <w:tcPr>
            <w:tcW w:w="474" w:type="dxa"/>
          </w:tcPr>
          <w:p w14:paraId="765D51E5" w14:textId="34AA2C98" w:rsidR="00C737BC" w:rsidRPr="00A71D81" w:rsidRDefault="00C737BC" w:rsidP="00C737BC">
            <w:pPr>
              <w:jc w:val="center"/>
              <w:rPr>
                <w:rFonts w:ascii="GHEA Grapalat" w:hAnsi="GHEA Grapalat"/>
                <w:lang w:val="pt-BR"/>
              </w:rPr>
            </w:pPr>
          </w:p>
        </w:tc>
        <w:tc>
          <w:tcPr>
            <w:tcW w:w="497" w:type="dxa"/>
            <w:textDirection w:val="btLr"/>
          </w:tcPr>
          <w:p w14:paraId="13D52C0D" w14:textId="6286186E" w:rsidR="00C737BC" w:rsidRPr="00EA7D3E" w:rsidRDefault="00EA7D3E" w:rsidP="00C737BC">
            <w:pPr>
              <w:ind w:left="113" w:right="113"/>
              <w:jc w:val="center"/>
              <w:rPr>
                <w:rFonts w:ascii="GHEA Grapalat" w:hAnsi="GHEA Grapalat"/>
                <w:lang w:val="hy-AM"/>
              </w:rPr>
            </w:pPr>
            <w:r w:rsidRPr="00EA7D3E">
              <w:rPr>
                <w:rFonts w:ascii="GHEA Grapalat" w:hAnsi="GHEA Grapalat"/>
                <w:sz w:val="20"/>
                <w:lang w:val="hy-AM"/>
              </w:rPr>
              <w:t>107 100</w:t>
            </w:r>
          </w:p>
        </w:tc>
        <w:tc>
          <w:tcPr>
            <w:tcW w:w="497" w:type="dxa"/>
            <w:textDirection w:val="btLr"/>
            <w:vAlign w:val="center"/>
          </w:tcPr>
          <w:p w14:paraId="445CF57D" w14:textId="77F75860"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214 200</w:t>
            </w:r>
          </w:p>
        </w:tc>
        <w:tc>
          <w:tcPr>
            <w:tcW w:w="497" w:type="dxa"/>
            <w:textDirection w:val="btLr"/>
            <w:vAlign w:val="center"/>
          </w:tcPr>
          <w:p w14:paraId="7FF3CD51" w14:textId="48EF65D1"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428</w:t>
            </w:r>
            <w:r w:rsidR="00EE3961">
              <w:rPr>
                <w:rFonts w:ascii="GHEA Grapalat" w:hAnsi="GHEA Grapalat"/>
                <w:sz w:val="20"/>
                <w:lang w:val="hy-AM"/>
              </w:rPr>
              <w:t xml:space="preserve"> </w:t>
            </w:r>
            <w:r>
              <w:rPr>
                <w:rFonts w:ascii="GHEA Grapalat" w:hAnsi="GHEA Grapalat"/>
                <w:sz w:val="20"/>
                <w:lang w:val="hy-AM"/>
              </w:rPr>
              <w:t>400</w:t>
            </w:r>
          </w:p>
        </w:tc>
        <w:tc>
          <w:tcPr>
            <w:tcW w:w="497" w:type="dxa"/>
            <w:textDirection w:val="btLr"/>
            <w:vAlign w:val="center"/>
          </w:tcPr>
          <w:p w14:paraId="70C3E01D" w14:textId="2321CFCE"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642</w:t>
            </w:r>
            <w:r w:rsidR="00EE3961">
              <w:rPr>
                <w:rFonts w:ascii="GHEA Grapalat" w:hAnsi="GHEA Grapalat"/>
                <w:sz w:val="20"/>
                <w:lang w:val="hy-AM"/>
              </w:rPr>
              <w:t xml:space="preserve"> </w:t>
            </w:r>
            <w:r>
              <w:rPr>
                <w:rFonts w:ascii="GHEA Grapalat" w:hAnsi="GHEA Grapalat"/>
                <w:sz w:val="20"/>
                <w:lang w:val="hy-AM"/>
              </w:rPr>
              <w:t>600</w:t>
            </w:r>
          </w:p>
        </w:tc>
        <w:tc>
          <w:tcPr>
            <w:tcW w:w="497" w:type="dxa"/>
            <w:textDirection w:val="btLr"/>
            <w:vAlign w:val="center"/>
          </w:tcPr>
          <w:p w14:paraId="54EAC0F4" w14:textId="632DD33F"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856</w:t>
            </w:r>
            <w:r w:rsidR="00EE3961">
              <w:rPr>
                <w:rFonts w:ascii="GHEA Grapalat" w:hAnsi="GHEA Grapalat"/>
                <w:sz w:val="20"/>
                <w:lang w:val="hy-AM"/>
              </w:rPr>
              <w:t xml:space="preserve"> </w:t>
            </w:r>
            <w:r>
              <w:rPr>
                <w:rFonts w:ascii="GHEA Grapalat" w:hAnsi="GHEA Grapalat"/>
                <w:sz w:val="20"/>
                <w:lang w:val="hy-AM"/>
              </w:rPr>
              <w:t>800</w:t>
            </w:r>
          </w:p>
        </w:tc>
        <w:tc>
          <w:tcPr>
            <w:tcW w:w="497" w:type="dxa"/>
            <w:textDirection w:val="btLr"/>
            <w:vAlign w:val="center"/>
          </w:tcPr>
          <w:p w14:paraId="485B937D" w14:textId="4E9ADBF4" w:rsidR="00C737BC" w:rsidRPr="00A71D81" w:rsidRDefault="00EA7D3E" w:rsidP="00EE3961">
            <w:pPr>
              <w:jc w:val="center"/>
              <w:rPr>
                <w:rFonts w:ascii="GHEA Grapalat" w:hAnsi="GHEA Grapalat" w:cs="Arial"/>
                <w:sz w:val="18"/>
                <w:szCs w:val="18"/>
                <w:lang w:val="pt-BR"/>
              </w:rPr>
            </w:pPr>
            <w:r>
              <w:rPr>
                <w:rFonts w:ascii="GHEA Grapalat" w:hAnsi="GHEA Grapalat"/>
                <w:sz w:val="20"/>
                <w:lang w:val="hy-AM"/>
              </w:rPr>
              <w:t>1</w:t>
            </w:r>
            <w:r w:rsidR="00EE3961">
              <w:rPr>
                <w:rFonts w:ascii="GHEA Grapalat" w:hAnsi="GHEA Grapalat"/>
                <w:sz w:val="20"/>
                <w:lang w:val="hy-AM"/>
              </w:rPr>
              <w:t xml:space="preserve"> </w:t>
            </w:r>
            <w:r>
              <w:rPr>
                <w:rFonts w:ascii="GHEA Grapalat" w:hAnsi="GHEA Grapalat"/>
                <w:sz w:val="20"/>
                <w:lang w:val="hy-AM"/>
              </w:rPr>
              <w:t>071</w:t>
            </w:r>
            <w:r w:rsidR="00EE3961">
              <w:rPr>
                <w:rFonts w:ascii="GHEA Grapalat" w:hAnsi="GHEA Grapalat"/>
                <w:sz w:val="20"/>
                <w:lang w:val="hy-AM"/>
              </w:rPr>
              <w:t xml:space="preserve"> </w:t>
            </w:r>
            <w:r>
              <w:rPr>
                <w:rFonts w:ascii="GHEA Grapalat" w:hAnsi="GHEA Grapalat"/>
                <w:sz w:val="20"/>
                <w:lang w:val="hy-AM"/>
              </w:rPr>
              <w:t>000</w:t>
            </w:r>
          </w:p>
        </w:tc>
        <w:tc>
          <w:tcPr>
            <w:tcW w:w="497" w:type="dxa"/>
            <w:textDirection w:val="btLr"/>
            <w:vAlign w:val="center"/>
          </w:tcPr>
          <w:p w14:paraId="19B77F4E" w14:textId="4095668E"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1</w:t>
            </w:r>
            <w:r w:rsidR="00EE3961">
              <w:rPr>
                <w:rFonts w:ascii="GHEA Grapalat" w:hAnsi="GHEA Grapalat"/>
                <w:sz w:val="20"/>
                <w:lang w:val="hy-AM"/>
              </w:rPr>
              <w:t xml:space="preserve"> </w:t>
            </w:r>
            <w:r>
              <w:rPr>
                <w:rFonts w:ascii="GHEA Grapalat" w:hAnsi="GHEA Grapalat"/>
                <w:sz w:val="20"/>
                <w:lang w:val="hy-AM"/>
              </w:rPr>
              <w:t>285</w:t>
            </w:r>
            <w:r w:rsidR="00EE3961">
              <w:rPr>
                <w:rFonts w:ascii="GHEA Grapalat" w:hAnsi="GHEA Grapalat"/>
                <w:sz w:val="20"/>
                <w:lang w:val="hy-AM"/>
              </w:rPr>
              <w:t xml:space="preserve"> </w:t>
            </w:r>
            <w:r>
              <w:rPr>
                <w:rFonts w:ascii="GHEA Grapalat" w:hAnsi="GHEA Grapalat"/>
                <w:sz w:val="20"/>
                <w:lang w:val="hy-AM"/>
              </w:rPr>
              <w:t>200</w:t>
            </w:r>
          </w:p>
        </w:tc>
        <w:tc>
          <w:tcPr>
            <w:tcW w:w="497" w:type="dxa"/>
            <w:textDirection w:val="btLr"/>
            <w:vAlign w:val="center"/>
          </w:tcPr>
          <w:p w14:paraId="3BDA1587" w14:textId="24998809"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1</w:t>
            </w:r>
            <w:r w:rsidR="00EE3961">
              <w:rPr>
                <w:rFonts w:ascii="GHEA Grapalat" w:hAnsi="GHEA Grapalat"/>
                <w:sz w:val="20"/>
                <w:lang w:val="hy-AM"/>
              </w:rPr>
              <w:t xml:space="preserve"> </w:t>
            </w:r>
            <w:r>
              <w:rPr>
                <w:rFonts w:ascii="GHEA Grapalat" w:hAnsi="GHEA Grapalat"/>
                <w:sz w:val="20"/>
                <w:lang w:val="hy-AM"/>
              </w:rPr>
              <w:t>499</w:t>
            </w:r>
            <w:r w:rsidR="00EE3961">
              <w:rPr>
                <w:rFonts w:ascii="GHEA Grapalat" w:hAnsi="GHEA Grapalat"/>
                <w:sz w:val="20"/>
                <w:lang w:val="hy-AM"/>
              </w:rPr>
              <w:t xml:space="preserve"> </w:t>
            </w:r>
            <w:r>
              <w:rPr>
                <w:rFonts w:ascii="GHEA Grapalat" w:hAnsi="GHEA Grapalat"/>
                <w:sz w:val="20"/>
                <w:lang w:val="hy-AM"/>
              </w:rPr>
              <w:t>400</w:t>
            </w:r>
          </w:p>
        </w:tc>
        <w:tc>
          <w:tcPr>
            <w:tcW w:w="497" w:type="dxa"/>
            <w:textDirection w:val="btLr"/>
            <w:vAlign w:val="center"/>
          </w:tcPr>
          <w:p w14:paraId="41814414" w14:textId="17D67D52"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1</w:t>
            </w:r>
            <w:r w:rsidR="00EE3961">
              <w:rPr>
                <w:rFonts w:ascii="GHEA Grapalat" w:hAnsi="GHEA Grapalat"/>
                <w:sz w:val="20"/>
                <w:lang w:val="hy-AM"/>
              </w:rPr>
              <w:t xml:space="preserve"> </w:t>
            </w:r>
            <w:r>
              <w:rPr>
                <w:rFonts w:ascii="GHEA Grapalat" w:hAnsi="GHEA Grapalat"/>
                <w:sz w:val="20"/>
                <w:lang w:val="hy-AM"/>
              </w:rPr>
              <w:t>713</w:t>
            </w:r>
            <w:r w:rsidR="00EE3961">
              <w:rPr>
                <w:rFonts w:ascii="GHEA Grapalat" w:hAnsi="GHEA Grapalat"/>
                <w:sz w:val="20"/>
                <w:lang w:val="hy-AM"/>
              </w:rPr>
              <w:t xml:space="preserve"> </w:t>
            </w:r>
            <w:r>
              <w:rPr>
                <w:rFonts w:ascii="GHEA Grapalat" w:hAnsi="GHEA Grapalat"/>
                <w:sz w:val="20"/>
                <w:lang w:val="hy-AM"/>
              </w:rPr>
              <w:t>600</w:t>
            </w:r>
          </w:p>
        </w:tc>
        <w:tc>
          <w:tcPr>
            <w:tcW w:w="497" w:type="dxa"/>
            <w:textDirection w:val="btLr"/>
            <w:vAlign w:val="center"/>
          </w:tcPr>
          <w:p w14:paraId="4A9421FF" w14:textId="0160C2BA"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1</w:t>
            </w:r>
            <w:r w:rsidR="00EE3961">
              <w:rPr>
                <w:rFonts w:ascii="GHEA Grapalat" w:hAnsi="GHEA Grapalat"/>
                <w:sz w:val="20"/>
                <w:lang w:val="hy-AM"/>
              </w:rPr>
              <w:t xml:space="preserve"> </w:t>
            </w:r>
            <w:r>
              <w:rPr>
                <w:rFonts w:ascii="GHEA Grapalat" w:hAnsi="GHEA Grapalat"/>
                <w:sz w:val="20"/>
                <w:lang w:val="hy-AM"/>
              </w:rPr>
              <w:t>927</w:t>
            </w:r>
            <w:r w:rsidR="00EE3961">
              <w:rPr>
                <w:rFonts w:ascii="GHEA Grapalat" w:hAnsi="GHEA Grapalat"/>
                <w:sz w:val="20"/>
                <w:lang w:val="hy-AM"/>
              </w:rPr>
              <w:t xml:space="preserve"> </w:t>
            </w:r>
            <w:r>
              <w:rPr>
                <w:rFonts w:ascii="GHEA Grapalat" w:hAnsi="GHEA Grapalat"/>
                <w:sz w:val="20"/>
                <w:lang w:val="hy-AM"/>
              </w:rPr>
              <w:t>800</w:t>
            </w:r>
          </w:p>
        </w:tc>
        <w:tc>
          <w:tcPr>
            <w:tcW w:w="497" w:type="dxa"/>
            <w:textDirection w:val="btLr"/>
            <w:vAlign w:val="center"/>
          </w:tcPr>
          <w:p w14:paraId="1A48623A" w14:textId="4134F282" w:rsidR="00C737BC" w:rsidRPr="00A71D81" w:rsidRDefault="00EA7D3E" w:rsidP="00C737BC">
            <w:pPr>
              <w:jc w:val="center"/>
              <w:rPr>
                <w:rFonts w:ascii="GHEA Grapalat" w:hAnsi="GHEA Grapalat" w:cs="Arial"/>
                <w:sz w:val="18"/>
                <w:szCs w:val="18"/>
                <w:lang w:val="pt-BR"/>
              </w:rPr>
            </w:pPr>
            <w:r>
              <w:rPr>
                <w:rFonts w:ascii="GHEA Grapalat" w:hAnsi="GHEA Grapalat"/>
                <w:sz w:val="20"/>
                <w:lang w:val="hy-AM"/>
              </w:rPr>
              <w:t>2</w:t>
            </w:r>
            <w:r w:rsidR="00EE3961">
              <w:rPr>
                <w:rFonts w:ascii="GHEA Grapalat" w:hAnsi="GHEA Grapalat"/>
                <w:sz w:val="20"/>
                <w:lang w:val="hy-AM"/>
              </w:rPr>
              <w:t xml:space="preserve"> </w:t>
            </w:r>
            <w:r>
              <w:rPr>
                <w:rFonts w:ascii="GHEA Grapalat" w:hAnsi="GHEA Grapalat"/>
                <w:sz w:val="20"/>
                <w:lang w:val="hy-AM"/>
              </w:rPr>
              <w:t>142</w:t>
            </w:r>
            <w:r w:rsidR="00EE3961">
              <w:rPr>
                <w:rFonts w:ascii="GHEA Grapalat" w:hAnsi="GHEA Grapalat"/>
                <w:sz w:val="20"/>
                <w:lang w:val="hy-AM"/>
              </w:rPr>
              <w:t xml:space="preserve"> </w:t>
            </w:r>
            <w:r>
              <w:rPr>
                <w:rFonts w:ascii="GHEA Grapalat" w:hAnsi="GHEA Grapalat"/>
                <w:sz w:val="20"/>
                <w:lang w:val="hy-AM"/>
              </w:rPr>
              <w:t>000</w:t>
            </w:r>
          </w:p>
        </w:tc>
        <w:tc>
          <w:tcPr>
            <w:tcW w:w="1963" w:type="dxa"/>
            <w:textDirection w:val="btLr"/>
            <w:vAlign w:val="center"/>
          </w:tcPr>
          <w:p w14:paraId="08F75891" w14:textId="3B538E45" w:rsidR="00C737BC" w:rsidRPr="00A71D81" w:rsidRDefault="00EA7D3E" w:rsidP="00EE3961">
            <w:pPr>
              <w:jc w:val="center"/>
              <w:rPr>
                <w:rFonts w:ascii="GHEA Grapalat" w:hAnsi="GHEA Grapalat"/>
                <w:b/>
                <w:lang w:val="pt-BR"/>
              </w:rPr>
            </w:pPr>
            <w:r>
              <w:rPr>
                <w:rFonts w:ascii="GHEA Grapalat" w:hAnsi="GHEA Grapalat"/>
                <w:sz w:val="20"/>
                <w:lang w:val="hy-AM"/>
              </w:rPr>
              <w:t>2</w:t>
            </w:r>
            <w:r w:rsidR="00EE3961">
              <w:rPr>
                <w:rFonts w:ascii="GHEA Grapalat" w:hAnsi="GHEA Grapalat"/>
                <w:sz w:val="20"/>
                <w:lang w:val="hy-AM"/>
              </w:rPr>
              <w:t xml:space="preserve"> </w:t>
            </w:r>
            <w:r>
              <w:rPr>
                <w:rFonts w:ascii="GHEA Grapalat" w:hAnsi="GHEA Grapalat"/>
                <w:sz w:val="20"/>
                <w:lang w:val="hy-AM"/>
              </w:rPr>
              <w:t>142</w:t>
            </w:r>
            <w:r w:rsidR="00EE3961">
              <w:rPr>
                <w:rFonts w:ascii="GHEA Grapalat" w:hAnsi="GHEA Grapalat"/>
                <w:sz w:val="20"/>
                <w:lang w:val="hy-AM"/>
              </w:rPr>
              <w:t xml:space="preserve"> </w:t>
            </w:r>
            <w:r>
              <w:rPr>
                <w:rFonts w:ascii="GHEA Grapalat" w:hAnsi="GHEA Grapalat"/>
                <w:sz w:val="20"/>
                <w:lang w:val="hy-AM"/>
              </w:rPr>
              <w:t>000</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796B9C"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42FCD" w:rsidRDefault="00071D1C" w:rsidP="00EF3662">
            <w:pPr>
              <w:rPr>
                <w:rFonts w:ascii="GHEA Grapalat" w:hAnsi="GHEA Grapalat"/>
                <w:sz w:val="22"/>
                <w:szCs w:val="22"/>
                <w:lang w:val="es-ES"/>
              </w:rPr>
            </w:pPr>
          </w:p>
          <w:p w14:paraId="11ED73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Տեղի համայնքապետարան</w:t>
            </w:r>
          </w:p>
          <w:p w14:paraId="5D6738C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գտնվելու վայրը</w:t>
            </w:r>
          </w:p>
          <w:p w14:paraId="5BFAA23B"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&lt;&lt;Սյունիքի մարզ, գյուղ Տեղ, 35փ, շ2&gt;&gt;</w:t>
            </w:r>
          </w:p>
          <w:p w14:paraId="392E8D26"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900282151027</w:t>
            </w:r>
          </w:p>
          <w:p w14:paraId="49E9AADE"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ՀՀ  Ֆինանս. նախ. գործ. վարչություն</w:t>
            </w:r>
          </w:p>
          <w:p w14:paraId="244CEC1A" w14:textId="77777777" w:rsidR="00A42FCD" w:rsidRPr="00707162"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Հվհհ 09215376</w:t>
            </w:r>
          </w:p>
          <w:p w14:paraId="360A790A" w14:textId="77777777" w:rsidR="00A42FCD" w:rsidRPr="000F2F28" w:rsidRDefault="00A42FCD" w:rsidP="00A42FCD">
            <w:pPr>
              <w:rPr>
                <w:rFonts w:ascii="GHEA Grapalat" w:hAnsi="GHEA Grapalat"/>
                <w:iCs/>
                <w:color w:val="000000"/>
                <w:sz w:val="20"/>
                <w:szCs w:val="20"/>
                <w:lang w:val="hy-AM"/>
              </w:rPr>
            </w:pPr>
            <w:r w:rsidRPr="00707162">
              <w:rPr>
                <w:rFonts w:ascii="GHEA Grapalat" w:hAnsi="GHEA Grapalat"/>
                <w:iCs/>
                <w:color w:val="000000"/>
                <w:sz w:val="20"/>
                <w:szCs w:val="20"/>
                <w:lang w:val="hy-AM"/>
              </w:rPr>
              <w:t>Համայնքի ղեկավար  Դ. Ղուլունց</w:t>
            </w:r>
          </w:p>
          <w:p w14:paraId="01A64B69" w14:textId="77777777" w:rsidR="00071D1C" w:rsidRPr="003E399A" w:rsidRDefault="00071D1C" w:rsidP="00EF3662">
            <w:pPr>
              <w:rPr>
                <w:rFonts w:ascii="GHEA Grapalat" w:hAnsi="GHEA Grapalat"/>
                <w:lang w:val="hy-AM"/>
              </w:rPr>
            </w:pPr>
          </w:p>
          <w:p w14:paraId="63A7B955" w14:textId="77777777" w:rsidR="00071D1C" w:rsidRPr="003E399A" w:rsidRDefault="00071D1C" w:rsidP="00EF3662">
            <w:pPr>
              <w:jc w:val="center"/>
              <w:rPr>
                <w:rFonts w:ascii="GHEA Grapalat" w:hAnsi="GHEA Grapalat"/>
                <w:lang w:val="hy-AM"/>
              </w:rPr>
            </w:pPr>
            <w:r w:rsidRPr="003E399A">
              <w:rPr>
                <w:rFonts w:ascii="GHEA Grapalat" w:hAnsi="GHEA Grapalat"/>
                <w:lang w:val="hy-AM"/>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5B65594F" w14:textId="77777777" w:rsidR="00D8136D" w:rsidRPr="00966BD2" w:rsidRDefault="00D8136D" w:rsidP="00D8136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«Զանգեզուրգազ»  ՍՊԸ </w:t>
            </w:r>
          </w:p>
          <w:p w14:paraId="5A2017AB" w14:textId="77777777" w:rsidR="00D8136D" w:rsidRPr="00966BD2" w:rsidRDefault="00D8136D" w:rsidP="00D8136D">
            <w:pPr>
              <w:rPr>
                <w:rFonts w:ascii="GHEA Grapalat" w:hAnsi="GHEA Grapalat"/>
                <w:iCs/>
                <w:color w:val="000000"/>
                <w:sz w:val="20"/>
                <w:szCs w:val="20"/>
                <w:lang w:val="pt-BR"/>
              </w:rPr>
            </w:pPr>
            <w:r w:rsidRPr="00966BD2">
              <w:rPr>
                <w:rFonts w:ascii="GHEA Grapalat" w:hAnsi="GHEA Grapalat"/>
                <w:iCs/>
                <w:color w:val="000000"/>
                <w:sz w:val="20"/>
                <w:szCs w:val="20"/>
                <w:lang w:val="hy-AM"/>
              </w:rPr>
              <w:t>գտնվելու</w:t>
            </w:r>
            <w:r w:rsidRPr="00966BD2">
              <w:rPr>
                <w:rFonts w:ascii="GHEA Grapalat" w:hAnsi="GHEA Grapalat"/>
                <w:iCs/>
                <w:color w:val="000000"/>
                <w:sz w:val="20"/>
                <w:szCs w:val="20"/>
                <w:lang w:val="pt-BR"/>
              </w:rPr>
              <w:t xml:space="preserve"> </w:t>
            </w:r>
            <w:r w:rsidRPr="00966BD2">
              <w:rPr>
                <w:rFonts w:ascii="GHEA Grapalat" w:hAnsi="GHEA Grapalat"/>
                <w:iCs/>
                <w:color w:val="000000"/>
                <w:sz w:val="20"/>
                <w:szCs w:val="20"/>
                <w:lang w:val="hy-AM"/>
              </w:rPr>
              <w:t>վայրը</w:t>
            </w:r>
          </w:p>
          <w:p w14:paraId="1C38F183" w14:textId="77777777" w:rsidR="00D8136D" w:rsidRPr="00966BD2" w:rsidRDefault="00D8136D" w:rsidP="00D8136D">
            <w:pPr>
              <w:rPr>
                <w:rFonts w:ascii="GHEA Grapalat" w:hAnsi="GHEA Grapalat"/>
                <w:iCs/>
                <w:color w:val="000000"/>
                <w:sz w:val="20"/>
                <w:szCs w:val="20"/>
                <w:lang w:val="hy-AM"/>
              </w:rPr>
            </w:pPr>
            <w:r w:rsidRPr="00966BD2">
              <w:rPr>
                <w:rFonts w:ascii="GHEA Grapalat" w:hAnsi="GHEA Grapalat" w:cs="Sylfaen"/>
                <w:sz w:val="20"/>
                <w:szCs w:val="20"/>
                <w:lang w:val="pt-BR"/>
              </w:rPr>
              <w:t>&lt;&lt;</w:t>
            </w:r>
            <w:r w:rsidRPr="00966BD2">
              <w:rPr>
                <w:rFonts w:ascii="GHEA Grapalat" w:hAnsi="GHEA Grapalat"/>
                <w:sz w:val="20"/>
                <w:szCs w:val="20"/>
                <w:lang w:val="hy-AM"/>
              </w:rPr>
              <w:t>Սյունիքի</w:t>
            </w:r>
            <w:r w:rsidRPr="00966BD2">
              <w:rPr>
                <w:rFonts w:ascii="GHEA Grapalat" w:hAnsi="GHEA Grapalat"/>
                <w:sz w:val="20"/>
                <w:szCs w:val="20"/>
                <w:lang w:val="pt-BR"/>
              </w:rPr>
              <w:t xml:space="preserve"> </w:t>
            </w:r>
            <w:r w:rsidRPr="00966BD2">
              <w:rPr>
                <w:rFonts w:ascii="GHEA Grapalat" w:hAnsi="GHEA Grapalat"/>
                <w:sz w:val="20"/>
                <w:szCs w:val="20"/>
                <w:lang w:val="hy-AM"/>
              </w:rPr>
              <w:t>մարզ</w:t>
            </w:r>
            <w:r w:rsidRPr="00966BD2">
              <w:rPr>
                <w:rFonts w:ascii="GHEA Grapalat" w:hAnsi="GHEA Grapalat"/>
                <w:sz w:val="20"/>
                <w:szCs w:val="20"/>
                <w:lang w:val="pt-BR"/>
              </w:rPr>
              <w:t xml:space="preserve">, </w:t>
            </w:r>
            <w:r w:rsidRPr="00966BD2">
              <w:rPr>
                <w:rFonts w:ascii="GHEA Grapalat" w:hAnsi="GHEA Grapalat"/>
                <w:sz w:val="20"/>
                <w:szCs w:val="20"/>
                <w:lang w:val="hy-AM"/>
              </w:rPr>
              <w:t>գ. Տեղ, Արցախյան խճուղի 4/1,4/2</w:t>
            </w:r>
            <w:r w:rsidRPr="00966BD2">
              <w:rPr>
                <w:rFonts w:ascii="GHEA Grapalat" w:hAnsi="GHEA Grapalat" w:cs="Sylfaen"/>
                <w:sz w:val="20"/>
                <w:szCs w:val="20"/>
                <w:lang w:val="pt-BR"/>
              </w:rPr>
              <w:t>&gt;&gt;</w:t>
            </w:r>
          </w:p>
          <w:p w14:paraId="4F95E1C4" w14:textId="77777777" w:rsidR="00D8136D" w:rsidRPr="00966BD2" w:rsidRDefault="00D8136D" w:rsidP="00D8136D">
            <w:pPr>
              <w:rPr>
                <w:rFonts w:ascii="GHEA Grapalat" w:hAnsi="GHEA Grapalat"/>
                <w:iCs/>
                <w:color w:val="000000"/>
                <w:sz w:val="20"/>
                <w:szCs w:val="20"/>
                <w:lang w:val="pt-BR"/>
              </w:rPr>
            </w:pPr>
            <w:r w:rsidRPr="00966BD2">
              <w:rPr>
                <w:rFonts w:ascii="GHEA Grapalat" w:hAnsi="GHEA Grapalat"/>
                <w:iCs/>
                <w:color w:val="000000"/>
                <w:sz w:val="20"/>
                <w:szCs w:val="20"/>
                <w:lang w:val="hy-AM"/>
              </w:rPr>
              <w:t xml:space="preserve">ՀՀ </w:t>
            </w:r>
            <w:r w:rsidRPr="00966BD2">
              <w:rPr>
                <w:rFonts w:ascii="GHEA Grapalat" w:hAnsi="GHEA Grapalat"/>
                <w:iCs/>
                <w:color w:val="000000"/>
                <w:sz w:val="20"/>
                <w:szCs w:val="20"/>
                <w:lang w:val="pt-BR"/>
              </w:rPr>
              <w:t>1510046650230100</w:t>
            </w:r>
          </w:p>
          <w:p w14:paraId="4402F85D" w14:textId="77777777" w:rsidR="00D8136D" w:rsidRPr="00966BD2" w:rsidRDefault="00D8136D" w:rsidP="00D8136D">
            <w:pPr>
              <w:rPr>
                <w:rFonts w:ascii="GHEA Grapalat" w:hAnsi="GHEA Grapalat"/>
                <w:iCs/>
                <w:color w:val="000000"/>
                <w:sz w:val="20"/>
                <w:szCs w:val="20"/>
                <w:lang w:val="pt-BR"/>
              </w:rPr>
            </w:pPr>
            <w:r w:rsidRPr="00966BD2">
              <w:rPr>
                <w:rFonts w:ascii="GHEA Grapalat" w:hAnsi="GHEA Grapalat"/>
                <w:iCs/>
                <w:color w:val="000000"/>
                <w:sz w:val="20"/>
                <w:szCs w:val="20"/>
                <w:lang w:val="hy-AM"/>
              </w:rPr>
              <w:t>Բանկ՝ «Արարատբանկ» ԲԲԸ, Գորիս մ/ճ Հվհհ</w:t>
            </w:r>
            <w:r w:rsidRPr="00966BD2">
              <w:rPr>
                <w:rFonts w:ascii="GHEA Grapalat" w:hAnsi="GHEA Grapalat"/>
                <w:iCs/>
                <w:color w:val="000000"/>
                <w:sz w:val="20"/>
                <w:szCs w:val="20"/>
                <w:lang w:val="pt-BR"/>
              </w:rPr>
              <w:t xml:space="preserve"> 09214357</w:t>
            </w:r>
          </w:p>
          <w:p w14:paraId="40FEF1A9" w14:textId="77777777" w:rsidR="00D8136D" w:rsidRPr="00966BD2" w:rsidRDefault="00D8136D" w:rsidP="00D8136D">
            <w:pPr>
              <w:rPr>
                <w:rFonts w:ascii="GHEA Grapalat" w:hAnsi="GHEA Grapalat"/>
                <w:iCs/>
                <w:color w:val="000000"/>
                <w:sz w:val="20"/>
                <w:szCs w:val="20"/>
                <w:lang w:val="hy-AM"/>
              </w:rPr>
            </w:pPr>
            <w:r w:rsidRPr="00966BD2">
              <w:rPr>
                <w:rFonts w:ascii="GHEA Grapalat" w:hAnsi="GHEA Grapalat"/>
                <w:iCs/>
                <w:color w:val="000000"/>
                <w:sz w:val="20"/>
                <w:szCs w:val="20"/>
                <w:lang w:val="hy-AM"/>
              </w:rPr>
              <w:t xml:space="preserve">Տնօրեն՝ </w:t>
            </w:r>
            <w:r w:rsidRPr="00966BD2">
              <w:rPr>
                <w:rFonts w:ascii="GHEA Grapalat" w:hAnsi="GHEA Grapalat"/>
                <w:sz w:val="20"/>
                <w:szCs w:val="20"/>
                <w:lang w:val="hy-AM"/>
              </w:rPr>
              <w:t xml:space="preserve">Ն. Սեդրակյան </w:t>
            </w:r>
          </w:p>
          <w:p w14:paraId="48676A52" w14:textId="77777777" w:rsidR="00071D1C" w:rsidRPr="00796B9C" w:rsidRDefault="00071D1C" w:rsidP="00EF3662">
            <w:pPr>
              <w:jc w:val="center"/>
              <w:rPr>
                <w:rFonts w:ascii="GHEA Grapalat" w:hAnsi="GHEA Grapalat"/>
                <w:lang w:val="pt-BR"/>
              </w:rPr>
            </w:pPr>
          </w:p>
          <w:p w14:paraId="42669E6F" w14:textId="77777777" w:rsidR="00071D1C" w:rsidRPr="00796B9C" w:rsidRDefault="00071D1C" w:rsidP="00EF3662">
            <w:pPr>
              <w:jc w:val="center"/>
              <w:rPr>
                <w:rFonts w:ascii="GHEA Grapalat" w:hAnsi="GHEA Grapalat"/>
                <w:lang w:val="pt-BR"/>
              </w:rPr>
            </w:pPr>
            <w:r w:rsidRPr="00796B9C">
              <w:rPr>
                <w:rFonts w:ascii="GHEA Grapalat" w:hAnsi="GHEA Grapalat"/>
                <w:lang w:val="pt-BR"/>
              </w:rPr>
              <w:t>---------------------------------</w:t>
            </w:r>
          </w:p>
          <w:p w14:paraId="75D8EF93" w14:textId="77777777" w:rsidR="00071D1C" w:rsidRPr="00796B9C" w:rsidRDefault="00071D1C" w:rsidP="00EF3662">
            <w:pPr>
              <w:jc w:val="center"/>
              <w:rPr>
                <w:rFonts w:ascii="GHEA Grapalat" w:hAnsi="GHEA Grapalat"/>
                <w:sz w:val="18"/>
                <w:szCs w:val="18"/>
                <w:lang w:val="pt-BR"/>
              </w:rPr>
            </w:pPr>
            <w:r w:rsidRPr="00796B9C">
              <w:rPr>
                <w:rFonts w:ascii="GHEA Grapalat" w:hAnsi="GHEA Grapalat"/>
                <w:sz w:val="18"/>
                <w:szCs w:val="18"/>
                <w:lang w:val="pt-BR"/>
              </w:rPr>
              <w:t>/</w:t>
            </w:r>
            <w:r w:rsidRPr="00A71D81">
              <w:rPr>
                <w:rFonts w:ascii="GHEA Grapalat" w:hAnsi="GHEA Grapalat" w:cs="Sylfaen"/>
                <w:sz w:val="18"/>
                <w:szCs w:val="18"/>
                <w:lang w:val="ru-RU"/>
              </w:rPr>
              <w:t>ստորագրություն</w:t>
            </w:r>
            <w:r w:rsidRPr="00796B9C">
              <w:rPr>
                <w:rFonts w:ascii="GHEA Grapalat" w:hAnsi="GHEA Grapalat"/>
                <w:sz w:val="18"/>
                <w:szCs w:val="18"/>
                <w:lang w:val="pt-BR"/>
              </w:rPr>
              <w:t>/</w:t>
            </w:r>
          </w:p>
          <w:p w14:paraId="1E6BBFC8" w14:textId="77777777" w:rsidR="00071D1C" w:rsidRPr="00796B9C" w:rsidRDefault="00071D1C" w:rsidP="00EF3662">
            <w:pPr>
              <w:jc w:val="center"/>
              <w:rPr>
                <w:rFonts w:ascii="GHEA Grapalat" w:hAnsi="GHEA Grapalat"/>
                <w:sz w:val="22"/>
                <w:szCs w:val="22"/>
                <w:lang w:val="pt-BR"/>
              </w:rPr>
            </w:pPr>
            <w:r w:rsidRPr="00A71D81">
              <w:rPr>
                <w:rFonts w:ascii="GHEA Grapalat" w:hAnsi="GHEA Grapalat" w:cs="Sylfaen"/>
                <w:sz w:val="18"/>
                <w:szCs w:val="18"/>
                <w:lang w:val="ru-RU"/>
              </w:rPr>
              <w:t>Կ</w:t>
            </w:r>
            <w:r w:rsidRPr="00796B9C">
              <w:rPr>
                <w:rFonts w:ascii="GHEA Grapalat" w:hAnsi="GHEA Grapalat"/>
                <w:sz w:val="18"/>
                <w:szCs w:val="18"/>
                <w:lang w:val="pt-BR"/>
              </w:rPr>
              <w:t>.</w:t>
            </w:r>
            <w:r w:rsidRPr="00A71D81">
              <w:rPr>
                <w:rFonts w:ascii="GHEA Grapalat" w:hAnsi="GHEA Grapalat" w:cs="Sylfaen"/>
                <w:sz w:val="18"/>
                <w:szCs w:val="18"/>
                <w:lang w:val="ru-RU"/>
              </w:rPr>
              <w:t>Տ</w:t>
            </w:r>
          </w:p>
        </w:tc>
      </w:tr>
    </w:tbl>
    <w:p w14:paraId="43176A96" w14:textId="77777777" w:rsidR="00071D1C" w:rsidRPr="00796B9C" w:rsidRDefault="00071D1C" w:rsidP="00EF3662">
      <w:pPr>
        <w:rPr>
          <w:rFonts w:ascii="GHEA Grapalat" w:hAnsi="GHEA Grapalat"/>
          <w:sz w:val="20"/>
          <w:lang w:val="pt-BR"/>
        </w:rPr>
        <w:sectPr w:rsidR="00071D1C" w:rsidRPr="00796B9C" w:rsidSect="00281600">
          <w:footnotePr>
            <w:pos w:val="beneathText"/>
          </w:footnotePr>
          <w:pgSz w:w="16838" w:h="11906" w:orient="landscape" w:code="9"/>
          <w:pgMar w:top="662" w:right="533" w:bottom="540" w:left="720" w:header="562" w:footer="562" w:gutter="0"/>
          <w:cols w:space="720"/>
        </w:sectPr>
      </w:pPr>
    </w:p>
    <w:p w14:paraId="7460D9ED" w14:textId="77777777" w:rsidR="00071D1C" w:rsidRPr="00796B9C" w:rsidRDefault="00071D1C" w:rsidP="00EF3662">
      <w:pPr>
        <w:rPr>
          <w:rFonts w:ascii="GHEA Grapalat" w:hAnsi="GHEA Grapalat"/>
          <w:sz w:val="20"/>
          <w:lang w:val="pt-BR"/>
        </w:rPr>
      </w:pPr>
    </w:p>
    <w:p w14:paraId="42954658" w14:textId="77777777" w:rsidR="00071D1C" w:rsidRPr="00796B9C" w:rsidRDefault="00071D1C" w:rsidP="00EF3662">
      <w:pPr>
        <w:jc w:val="right"/>
        <w:rPr>
          <w:rFonts w:ascii="GHEA Grapalat" w:hAnsi="GHEA Grapalat"/>
          <w:i/>
          <w:sz w:val="18"/>
          <w:lang w:val="pt-BR"/>
        </w:rPr>
      </w:pPr>
      <w:r w:rsidRPr="00A71D81">
        <w:rPr>
          <w:rFonts w:ascii="GHEA Grapalat" w:hAnsi="GHEA Grapalat"/>
          <w:i/>
          <w:sz w:val="18"/>
          <w:lang w:val="hy-AM"/>
        </w:rPr>
        <w:t xml:space="preserve">Հավելված N </w:t>
      </w:r>
      <w:r w:rsidRPr="00796B9C">
        <w:rPr>
          <w:rFonts w:ascii="GHEA Grapalat" w:hAnsi="GHEA Grapalat"/>
          <w:i/>
          <w:sz w:val="18"/>
          <w:lang w:val="pt-BR"/>
        </w:rPr>
        <w:t>3</w:t>
      </w:r>
    </w:p>
    <w:p w14:paraId="30A53903" w14:textId="77777777" w:rsidR="00F92C4E" w:rsidRPr="00A71D81" w:rsidRDefault="00F92C4E" w:rsidP="00F92C4E">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31</w:t>
      </w:r>
      <w:r w:rsidRPr="00A71D81">
        <w:rPr>
          <w:rFonts w:ascii="GHEA Grapalat" w:hAnsi="GHEA Grapalat"/>
          <w:i/>
          <w:sz w:val="18"/>
          <w:lang w:val="hy-AM"/>
        </w:rPr>
        <w:t xml:space="preserve">» </w:t>
      </w:r>
      <w:r>
        <w:rPr>
          <w:rFonts w:ascii="GHEA Grapalat" w:hAnsi="GHEA Grapalat"/>
          <w:i/>
          <w:sz w:val="18"/>
          <w:lang w:val="hy-AM"/>
        </w:rPr>
        <w:t>հունվարի</w:t>
      </w:r>
      <w:r w:rsidRPr="00A71D81">
        <w:rPr>
          <w:rFonts w:ascii="GHEA Grapalat" w:hAnsi="GHEA Grapalat"/>
          <w:i/>
          <w:sz w:val="18"/>
          <w:lang w:val="hy-AM"/>
        </w:rPr>
        <w:t xml:space="preserve"> 20</w:t>
      </w:r>
      <w:r>
        <w:rPr>
          <w:rFonts w:ascii="GHEA Grapalat" w:hAnsi="GHEA Grapalat"/>
          <w:i/>
          <w:sz w:val="18"/>
          <w:lang w:val="hy-AM"/>
        </w:rPr>
        <w:t>24</w:t>
      </w:r>
      <w:r w:rsidRPr="00A71D81">
        <w:rPr>
          <w:rFonts w:ascii="GHEA Grapalat" w:hAnsi="GHEA Grapalat"/>
          <w:i/>
          <w:sz w:val="18"/>
          <w:lang w:val="hy-AM"/>
        </w:rPr>
        <w:t xml:space="preserve"> թ. կնքված </w:t>
      </w:r>
    </w:p>
    <w:p w14:paraId="4D88FC89" w14:textId="77777777" w:rsidR="00F92C4E" w:rsidRPr="00A71D81" w:rsidRDefault="00F92C4E" w:rsidP="00F92C4E">
      <w:pPr>
        <w:jc w:val="right"/>
        <w:rPr>
          <w:rFonts w:ascii="GHEA Grapalat" w:hAnsi="GHEA Grapalat"/>
          <w:i/>
          <w:sz w:val="18"/>
          <w:lang w:val="hy-AM"/>
        </w:rPr>
      </w:pPr>
      <w:r w:rsidRPr="00A71D81">
        <w:rPr>
          <w:rFonts w:ascii="GHEA Grapalat" w:hAnsi="GHEA Grapalat"/>
          <w:i/>
          <w:sz w:val="18"/>
          <w:lang w:val="hy-AM"/>
        </w:rPr>
        <w:t xml:space="preserve">                   </w:t>
      </w:r>
      <w:r w:rsidRPr="00347417">
        <w:rPr>
          <w:rFonts w:ascii="GHEA Grapalat" w:hAnsi="GHEA Grapalat"/>
          <w:i/>
          <w:sz w:val="18"/>
          <w:lang w:val="hy-AM"/>
        </w:rPr>
        <w:t>ՍՄՏՀ-ԳՀ-ԱՊՁԲ-24/2</w:t>
      </w:r>
      <w:r w:rsidRPr="00A71D81">
        <w:rPr>
          <w:rFonts w:ascii="GHEA Grapalat" w:hAnsi="GHEA Grapalat"/>
          <w:i/>
          <w:sz w:val="18"/>
          <w:lang w:val="hy-AM"/>
        </w:rPr>
        <w:t xml:space="preserve"> ծածկագրով պայմանագրի</w:t>
      </w:r>
    </w:p>
    <w:p w14:paraId="05E79CBD" w14:textId="6D6401C8" w:rsidR="00071D1C" w:rsidRPr="00A71D81" w:rsidRDefault="00071D1C" w:rsidP="00EF3662">
      <w:pPr>
        <w:jc w:val="right"/>
        <w:rPr>
          <w:rFonts w:ascii="GHEA Grapalat" w:hAnsi="GHEA Grapalat"/>
          <w:i/>
          <w:sz w:val="18"/>
          <w:lang w:val="hy-AM"/>
        </w:rPr>
      </w:pPr>
    </w:p>
    <w:p w14:paraId="2174B2BD" w14:textId="77777777" w:rsidR="00071D1C" w:rsidRPr="00796B9C" w:rsidRDefault="00071D1C" w:rsidP="00EF3662">
      <w:pPr>
        <w:ind w:left="-142" w:firstLine="142"/>
        <w:jc w:val="center"/>
        <w:rPr>
          <w:rFonts w:ascii="GHEA Grapalat" w:hAnsi="GHEA Grapalat" w:cs="Sylfaen"/>
          <w:b/>
          <w:lang w:val="pt-BR"/>
        </w:rPr>
      </w:pPr>
    </w:p>
    <w:p w14:paraId="14F9B95B" w14:textId="77777777" w:rsidR="0038400D" w:rsidRPr="00796B9C" w:rsidRDefault="0038400D" w:rsidP="00EF366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96B9C"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6F97FE9C" w14:textId="77777777" w:rsidR="00F92C4E" w:rsidRPr="00A71D81" w:rsidRDefault="00F92C4E" w:rsidP="00F92C4E">
      <w:pPr>
        <w:jc w:val="right"/>
        <w:rPr>
          <w:rFonts w:ascii="GHEA Grapalat" w:hAnsi="GHEA Grapalat"/>
          <w:i/>
          <w:sz w:val="18"/>
          <w:lang w:val="hy-AM"/>
        </w:rPr>
      </w:pPr>
      <w:r w:rsidRPr="00A71D81">
        <w:rPr>
          <w:rFonts w:ascii="GHEA Grapalat" w:hAnsi="GHEA Grapalat"/>
          <w:i/>
          <w:sz w:val="18"/>
          <w:lang w:val="hy-AM"/>
        </w:rPr>
        <w:t>«</w:t>
      </w:r>
      <w:r>
        <w:rPr>
          <w:rFonts w:ascii="GHEA Grapalat" w:hAnsi="GHEA Grapalat"/>
          <w:i/>
          <w:sz w:val="18"/>
          <w:lang w:val="hy-AM"/>
        </w:rPr>
        <w:t>31</w:t>
      </w:r>
      <w:r w:rsidRPr="00A71D81">
        <w:rPr>
          <w:rFonts w:ascii="GHEA Grapalat" w:hAnsi="GHEA Grapalat"/>
          <w:i/>
          <w:sz w:val="18"/>
          <w:lang w:val="hy-AM"/>
        </w:rPr>
        <w:t xml:space="preserve">» </w:t>
      </w:r>
      <w:r>
        <w:rPr>
          <w:rFonts w:ascii="GHEA Grapalat" w:hAnsi="GHEA Grapalat"/>
          <w:i/>
          <w:sz w:val="18"/>
          <w:lang w:val="hy-AM"/>
        </w:rPr>
        <w:t>հունվարի</w:t>
      </w:r>
      <w:r w:rsidRPr="00A71D81">
        <w:rPr>
          <w:rFonts w:ascii="GHEA Grapalat" w:hAnsi="GHEA Grapalat"/>
          <w:i/>
          <w:sz w:val="18"/>
          <w:lang w:val="hy-AM"/>
        </w:rPr>
        <w:t xml:space="preserve"> 20</w:t>
      </w:r>
      <w:r>
        <w:rPr>
          <w:rFonts w:ascii="GHEA Grapalat" w:hAnsi="GHEA Grapalat"/>
          <w:i/>
          <w:sz w:val="18"/>
          <w:lang w:val="hy-AM"/>
        </w:rPr>
        <w:t>24</w:t>
      </w:r>
      <w:r w:rsidRPr="00A71D81">
        <w:rPr>
          <w:rFonts w:ascii="GHEA Grapalat" w:hAnsi="GHEA Grapalat"/>
          <w:i/>
          <w:sz w:val="18"/>
          <w:lang w:val="hy-AM"/>
        </w:rPr>
        <w:t xml:space="preserve"> թ. կնքված </w:t>
      </w:r>
    </w:p>
    <w:p w14:paraId="350FA6A6" w14:textId="77777777" w:rsidR="00F92C4E" w:rsidRPr="00A71D81" w:rsidRDefault="00F92C4E" w:rsidP="00F92C4E">
      <w:pPr>
        <w:jc w:val="right"/>
        <w:rPr>
          <w:rFonts w:ascii="GHEA Grapalat" w:hAnsi="GHEA Grapalat"/>
          <w:i/>
          <w:sz w:val="18"/>
          <w:lang w:val="hy-AM"/>
        </w:rPr>
      </w:pPr>
      <w:r w:rsidRPr="00A71D81">
        <w:rPr>
          <w:rFonts w:ascii="GHEA Grapalat" w:hAnsi="GHEA Grapalat"/>
          <w:i/>
          <w:sz w:val="18"/>
          <w:lang w:val="hy-AM"/>
        </w:rPr>
        <w:t xml:space="preserve">                   </w:t>
      </w:r>
      <w:r w:rsidRPr="00347417">
        <w:rPr>
          <w:rFonts w:ascii="GHEA Grapalat" w:hAnsi="GHEA Grapalat"/>
          <w:i/>
          <w:sz w:val="18"/>
          <w:lang w:val="hy-AM"/>
        </w:rPr>
        <w:t>ՍՄՏՀ-ԳՀ-ԱՊՁԲ-24/2</w:t>
      </w:r>
      <w:r w:rsidRPr="00A71D81">
        <w:rPr>
          <w:rFonts w:ascii="GHEA Grapalat" w:hAnsi="GHEA Grapalat"/>
          <w:i/>
          <w:sz w:val="18"/>
          <w:lang w:val="hy-AM"/>
        </w:rPr>
        <w:t xml:space="preserve"> ծածկագրով պայմանագրի</w:t>
      </w:r>
    </w:p>
    <w:p w14:paraId="4ECBF50C" w14:textId="1B4CE272" w:rsidR="00341A74" w:rsidRPr="00A71D81" w:rsidRDefault="00341A74" w:rsidP="00EF3662">
      <w:pPr>
        <w:jc w:val="right"/>
        <w:rPr>
          <w:rFonts w:ascii="GHEA Grapalat" w:hAnsi="GHEA Grapalat" w:cs="Sylfaen"/>
          <w:i/>
          <w:sz w:val="20"/>
          <w:lang w:val="pt-BR"/>
        </w:rPr>
      </w:pP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BA14" w14:textId="77777777" w:rsidR="00914B4B" w:rsidRDefault="00914B4B">
      <w:r>
        <w:separator/>
      </w:r>
    </w:p>
  </w:endnote>
  <w:endnote w:type="continuationSeparator" w:id="0">
    <w:p w14:paraId="1C7BFDAA" w14:textId="77777777" w:rsidR="00914B4B" w:rsidRDefault="0091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AD7B" w14:textId="77777777" w:rsidR="00914B4B" w:rsidRDefault="00914B4B">
      <w:r>
        <w:separator/>
      </w:r>
    </w:p>
  </w:footnote>
  <w:footnote w:type="continuationSeparator" w:id="0">
    <w:p w14:paraId="36D57364" w14:textId="77777777" w:rsidR="00914B4B" w:rsidRDefault="00914B4B">
      <w:r>
        <w:continuationSeparator/>
      </w:r>
    </w:p>
  </w:footnote>
  <w:footnote w:id="1">
    <w:p w14:paraId="18B31D9B" w14:textId="41260695" w:rsidR="00BB40A4" w:rsidRPr="00002A8F" w:rsidRDefault="00BB40A4">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
    <w:p w14:paraId="0259F086" w14:textId="54455835" w:rsidR="00BB40A4" w:rsidRPr="004E599D" w:rsidRDefault="00BB40A4">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3">
    <w:p w14:paraId="1170C63B" w14:textId="77777777" w:rsidR="00BB40A4" w:rsidRPr="006265F4" w:rsidRDefault="00BB40A4"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B40A4" w:rsidRPr="00416526" w:rsidRDefault="00BB40A4"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0912"/>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316"/>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08D"/>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13F"/>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6EB1"/>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3F9"/>
    <w:rsid w:val="001B0D9A"/>
    <w:rsid w:val="001B1370"/>
    <w:rsid w:val="001B1FC4"/>
    <w:rsid w:val="001B21A3"/>
    <w:rsid w:val="001B37D2"/>
    <w:rsid w:val="001B45A9"/>
    <w:rsid w:val="001B478E"/>
    <w:rsid w:val="001B6FCF"/>
    <w:rsid w:val="001B7698"/>
    <w:rsid w:val="001C07C6"/>
    <w:rsid w:val="001C0849"/>
    <w:rsid w:val="001C0B09"/>
    <w:rsid w:val="001C0B2D"/>
    <w:rsid w:val="001C3D83"/>
    <w:rsid w:val="001C3F6C"/>
    <w:rsid w:val="001C76F7"/>
    <w:rsid w:val="001C7C1A"/>
    <w:rsid w:val="001D1139"/>
    <w:rsid w:val="001D1D00"/>
    <w:rsid w:val="001D2201"/>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AB1"/>
    <w:rsid w:val="00260E64"/>
    <w:rsid w:val="00261272"/>
    <w:rsid w:val="0026158D"/>
    <w:rsid w:val="00262441"/>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B05"/>
    <w:rsid w:val="00280E91"/>
    <w:rsid w:val="00281600"/>
    <w:rsid w:val="00281740"/>
    <w:rsid w:val="00281CAB"/>
    <w:rsid w:val="00281D16"/>
    <w:rsid w:val="002826BE"/>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B45"/>
    <w:rsid w:val="002A1FAC"/>
    <w:rsid w:val="002A26AE"/>
    <w:rsid w:val="002A2C2E"/>
    <w:rsid w:val="002A3785"/>
    <w:rsid w:val="002A4619"/>
    <w:rsid w:val="002A464D"/>
    <w:rsid w:val="002A5BDB"/>
    <w:rsid w:val="002A7380"/>
    <w:rsid w:val="002A76C6"/>
    <w:rsid w:val="002A7A40"/>
    <w:rsid w:val="002A7DCA"/>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896"/>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17"/>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8A5"/>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97D"/>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99A"/>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937"/>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440"/>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91B"/>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0740"/>
    <w:rsid w:val="004E144F"/>
    <w:rsid w:val="004E1503"/>
    <w:rsid w:val="004E1977"/>
    <w:rsid w:val="004E1B0A"/>
    <w:rsid w:val="004E1C8E"/>
    <w:rsid w:val="004E27C5"/>
    <w:rsid w:val="004E2FC6"/>
    <w:rsid w:val="004E386A"/>
    <w:rsid w:val="004E3909"/>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9FE"/>
    <w:rsid w:val="00501A05"/>
    <w:rsid w:val="00502330"/>
    <w:rsid w:val="00502397"/>
    <w:rsid w:val="005024D2"/>
    <w:rsid w:val="00502D27"/>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10E"/>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AA"/>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77D70"/>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F8B"/>
    <w:rsid w:val="005F610C"/>
    <w:rsid w:val="005F7C1D"/>
    <w:rsid w:val="00600DD3"/>
    <w:rsid w:val="00602A6D"/>
    <w:rsid w:val="0060505A"/>
    <w:rsid w:val="0060526C"/>
    <w:rsid w:val="00606328"/>
    <w:rsid w:val="0060652B"/>
    <w:rsid w:val="00606B84"/>
    <w:rsid w:val="0060715C"/>
    <w:rsid w:val="00613C1B"/>
    <w:rsid w:val="00614934"/>
    <w:rsid w:val="00614F6C"/>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9C"/>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1D6"/>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281"/>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626"/>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7B0"/>
    <w:rsid w:val="0076384C"/>
    <w:rsid w:val="00763EF7"/>
    <w:rsid w:val="00764AAD"/>
    <w:rsid w:val="00767670"/>
    <w:rsid w:val="0076785A"/>
    <w:rsid w:val="00767AD3"/>
    <w:rsid w:val="00767B04"/>
    <w:rsid w:val="007706D9"/>
    <w:rsid w:val="00770D53"/>
    <w:rsid w:val="00770DC8"/>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B9C"/>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1F63"/>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56CD"/>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445"/>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1E4C"/>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506"/>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4D3"/>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4B4B"/>
    <w:rsid w:val="00915104"/>
    <w:rsid w:val="00915337"/>
    <w:rsid w:val="009160C2"/>
    <w:rsid w:val="00916A53"/>
    <w:rsid w:val="00917234"/>
    <w:rsid w:val="0091775C"/>
    <w:rsid w:val="00917DBA"/>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624"/>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2FCD"/>
    <w:rsid w:val="00A43166"/>
    <w:rsid w:val="00A4360B"/>
    <w:rsid w:val="00A4426D"/>
    <w:rsid w:val="00A444F3"/>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1F6B"/>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52"/>
    <w:rsid w:val="00AA1568"/>
    <w:rsid w:val="00AA1BBF"/>
    <w:rsid w:val="00AA5305"/>
    <w:rsid w:val="00AA632C"/>
    <w:rsid w:val="00AA64A7"/>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07EA8"/>
    <w:rsid w:val="00B11297"/>
    <w:rsid w:val="00B11B38"/>
    <w:rsid w:val="00B12288"/>
    <w:rsid w:val="00B12330"/>
    <w:rsid w:val="00B12C72"/>
    <w:rsid w:val="00B14CEE"/>
    <w:rsid w:val="00B1537B"/>
    <w:rsid w:val="00B15AD9"/>
    <w:rsid w:val="00B15D7B"/>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4C"/>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5981"/>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C76"/>
    <w:rsid w:val="00B97D91"/>
    <w:rsid w:val="00BA2C64"/>
    <w:rsid w:val="00BA3554"/>
    <w:rsid w:val="00BA632C"/>
    <w:rsid w:val="00BA7FAD"/>
    <w:rsid w:val="00BB1A5D"/>
    <w:rsid w:val="00BB1C9B"/>
    <w:rsid w:val="00BB3575"/>
    <w:rsid w:val="00BB40A4"/>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2853"/>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06"/>
    <w:rsid w:val="00C71E26"/>
    <w:rsid w:val="00C72606"/>
    <w:rsid w:val="00C727E5"/>
    <w:rsid w:val="00C72D0E"/>
    <w:rsid w:val="00C72E21"/>
    <w:rsid w:val="00C737BC"/>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5B3"/>
    <w:rsid w:val="00C84D2D"/>
    <w:rsid w:val="00C85FFA"/>
    <w:rsid w:val="00C86472"/>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3D1"/>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53C"/>
    <w:rsid w:val="00CE0D95"/>
    <w:rsid w:val="00CE0DE7"/>
    <w:rsid w:val="00CE1A32"/>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73C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79F"/>
    <w:rsid w:val="00D20DD6"/>
    <w:rsid w:val="00D219A5"/>
    <w:rsid w:val="00D21F8D"/>
    <w:rsid w:val="00D2213C"/>
    <w:rsid w:val="00D22464"/>
    <w:rsid w:val="00D23C6B"/>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57F"/>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36D"/>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2DC"/>
    <w:rsid w:val="00DA687B"/>
    <w:rsid w:val="00DA6C97"/>
    <w:rsid w:val="00DB01A7"/>
    <w:rsid w:val="00DB0602"/>
    <w:rsid w:val="00DB2BCC"/>
    <w:rsid w:val="00DB3E17"/>
    <w:rsid w:val="00DB41B7"/>
    <w:rsid w:val="00DB4273"/>
    <w:rsid w:val="00DB4CC7"/>
    <w:rsid w:val="00DB4EFF"/>
    <w:rsid w:val="00DB64C8"/>
    <w:rsid w:val="00DB6D02"/>
    <w:rsid w:val="00DB7DE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0F2F"/>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26DF"/>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D3E"/>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2710"/>
    <w:rsid w:val="00EE3961"/>
    <w:rsid w:val="00EE3B0D"/>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0FE4"/>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3"/>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F23"/>
    <w:rsid w:val="00F73CAB"/>
    <w:rsid w:val="00F743B3"/>
    <w:rsid w:val="00F7451F"/>
    <w:rsid w:val="00F7467F"/>
    <w:rsid w:val="00F74984"/>
    <w:rsid w:val="00F75081"/>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C4E"/>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898"/>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2DD"/>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44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AC3D-3235-4F08-BA23-11DE6F96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3867</Words>
  <Characters>22044</Characters>
  <Application>Microsoft Office Word</Application>
  <DocSecurity>0</DocSecurity>
  <Lines>183</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25860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user16</cp:lastModifiedBy>
  <cp:revision>163</cp:revision>
  <cp:lastPrinted>2024-01-31T07:32:00Z</cp:lastPrinted>
  <dcterms:created xsi:type="dcterms:W3CDTF">2022-10-31T10:53:00Z</dcterms:created>
  <dcterms:modified xsi:type="dcterms:W3CDTF">2024-01-31T07:34:00Z</dcterms:modified>
</cp:coreProperties>
</file>